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7F" w:rsidRPr="00784376" w:rsidRDefault="00893A7F" w:rsidP="00893A7F">
      <w:pPr>
        <w:pStyle w:val="2"/>
        <w:rPr>
          <w:b w:val="0"/>
          <w:bCs w:val="0"/>
          <w:i/>
          <w:color w:val="808080"/>
        </w:rPr>
      </w:pPr>
      <w:r w:rsidRPr="00784376">
        <w:t xml:space="preserve">РОССИЙСКАЯ  ФЕДЕРАЦИЯ                         </w:t>
      </w:r>
    </w:p>
    <w:p w:rsidR="00893A7F" w:rsidRPr="00784376" w:rsidRDefault="00893A7F" w:rsidP="00893A7F">
      <w:pPr>
        <w:tabs>
          <w:tab w:val="left" w:pos="3336"/>
        </w:tabs>
        <w:jc w:val="center"/>
        <w:rPr>
          <w:b/>
          <w:bCs/>
        </w:rPr>
      </w:pPr>
      <w:r w:rsidRPr="00784376">
        <w:rPr>
          <w:b/>
          <w:bCs/>
        </w:rPr>
        <w:t>ИРКУТСКАЯ ОБЛАСТЬ БОДАЙБИНСКИЙ РАЙОН</w:t>
      </w:r>
    </w:p>
    <w:p w:rsidR="00893A7F" w:rsidRPr="00784376" w:rsidRDefault="00893A7F" w:rsidP="00893A7F">
      <w:pPr>
        <w:tabs>
          <w:tab w:val="left" w:pos="3336"/>
        </w:tabs>
        <w:jc w:val="center"/>
        <w:rPr>
          <w:b/>
          <w:bCs/>
        </w:rPr>
      </w:pPr>
      <w:r w:rsidRPr="00784376">
        <w:rPr>
          <w:b/>
          <w:bCs/>
        </w:rPr>
        <w:t>АРТЕМОВСКОЕ  МУНИЦИПАЛЬНОЕ   ОБРАЗОВАНИЕ</w:t>
      </w:r>
    </w:p>
    <w:p w:rsidR="00893A7F" w:rsidRPr="00784376" w:rsidRDefault="00893A7F" w:rsidP="00893A7F">
      <w:pPr>
        <w:tabs>
          <w:tab w:val="left" w:pos="3336"/>
        </w:tabs>
        <w:jc w:val="center"/>
        <w:rPr>
          <w:b/>
          <w:bCs/>
        </w:rPr>
      </w:pPr>
    </w:p>
    <w:p w:rsidR="00893A7F" w:rsidRPr="00784376" w:rsidRDefault="00893A7F" w:rsidP="00893A7F">
      <w:pPr>
        <w:tabs>
          <w:tab w:val="left" w:pos="3336"/>
        </w:tabs>
        <w:jc w:val="center"/>
        <w:rPr>
          <w:b/>
          <w:bCs/>
        </w:rPr>
      </w:pPr>
      <w:r w:rsidRPr="00784376">
        <w:rPr>
          <w:b/>
          <w:bCs/>
        </w:rPr>
        <w:t>ДУМА</w:t>
      </w:r>
    </w:p>
    <w:p w:rsidR="00893A7F" w:rsidRPr="00784376" w:rsidRDefault="00893A7F" w:rsidP="00893A7F">
      <w:pPr>
        <w:tabs>
          <w:tab w:val="left" w:pos="3336"/>
        </w:tabs>
        <w:jc w:val="center"/>
        <w:rPr>
          <w:b/>
          <w:bCs/>
        </w:rPr>
      </w:pPr>
      <w:r w:rsidRPr="00784376">
        <w:rPr>
          <w:b/>
          <w:bCs/>
        </w:rPr>
        <w:t>АРТЕМОВСКОГО   ГОРОДСКОГО  ПОСЕЛЕНИЯ</w:t>
      </w:r>
    </w:p>
    <w:p w:rsidR="00893A7F" w:rsidRPr="00784376" w:rsidRDefault="00893A7F" w:rsidP="00893A7F">
      <w:pPr>
        <w:tabs>
          <w:tab w:val="left" w:pos="3336"/>
        </w:tabs>
        <w:jc w:val="center"/>
        <w:rPr>
          <w:b/>
          <w:bCs/>
        </w:rPr>
      </w:pPr>
    </w:p>
    <w:p w:rsidR="00893A7F" w:rsidRPr="00784376" w:rsidRDefault="00893A7F" w:rsidP="00893A7F">
      <w:pPr>
        <w:tabs>
          <w:tab w:val="left" w:pos="3336"/>
        </w:tabs>
        <w:jc w:val="center"/>
        <w:rPr>
          <w:b/>
          <w:bCs/>
        </w:rPr>
      </w:pPr>
      <w:proofErr w:type="gramStart"/>
      <w:r w:rsidRPr="00784376">
        <w:rPr>
          <w:b/>
          <w:bCs/>
        </w:rPr>
        <w:t>Р</w:t>
      </w:r>
      <w:proofErr w:type="gramEnd"/>
      <w:r w:rsidRPr="00784376">
        <w:rPr>
          <w:b/>
          <w:bCs/>
        </w:rPr>
        <w:t xml:space="preserve"> Е Ш Е Н И Е</w:t>
      </w:r>
    </w:p>
    <w:p w:rsidR="00893A7F" w:rsidRPr="00784376" w:rsidRDefault="00893A7F" w:rsidP="00893A7F">
      <w:pPr>
        <w:tabs>
          <w:tab w:val="left" w:pos="3336"/>
        </w:tabs>
        <w:rPr>
          <w:b/>
          <w:bCs/>
        </w:rPr>
      </w:pPr>
      <w:r w:rsidRPr="00784376">
        <w:t xml:space="preserve"> </w:t>
      </w:r>
    </w:p>
    <w:p w:rsidR="00893A7F" w:rsidRPr="00784376" w:rsidRDefault="00893A7F" w:rsidP="00893A7F">
      <w:pPr>
        <w:tabs>
          <w:tab w:val="left" w:pos="3336"/>
        </w:tabs>
        <w:rPr>
          <w:b/>
          <w:bCs/>
        </w:rPr>
      </w:pPr>
      <w:r>
        <w:rPr>
          <w:b/>
          <w:bCs/>
        </w:rPr>
        <w:t>27апреля</w:t>
      </w:r>
      <w:r w:rsidR="00E95C16">
        <w:rPr>
          <w:b/>
          <w:bCs/>
        </w:rPr>
        <w:t xml:space="preserve"> 2016 года</w:t>
      </w:r>
      <w:r w:rsidRPr="00784376">
        <w:rPr>
          <w:b/>
          <w:bCs/>
        </w:rPr>
        <w:t xml:space="preserve">                 </w:t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  <w:vanish/>
        </w:rPr>
        <w:pgNum/>
      </w:r>
      <w:r w:rsidRPr="00784376">
        <w:rPr>
          <w:b/>
          <w:bCs/>
        </w:rPr>
        <w:t xml:space="preserve">      </w:t>
      </w:r>
      <w:r w:rsidR="00E95C16">
        <w:rPr>
          <w:b/>
          <w:bCs/>
        </w:rPr>
        <w:t xml:space="preserve">      </w:t>
      </w:r>
      <w:r w:rsidRPr="00784376">
        <w:rPr>
          <w:b/>
          <w:bCs/>
        </w:rPr>
        <w:t>р.п</w:t>
      </w:r>
      <w:proofErr w:type="gramStart"/>
      <w:r w:rsidRPr="00784376">
        <w:rPr>
          <w:b/>
          <w:bCs/>
        </w:rPr>
        <w:t>.А</w:t>
      </w:r>
      <w:proofErr w:type="gramEnd"/>
      <w:r w:rsidRPr="00784376">
        <w:rPr>
          <w:b/>
          <w:bCs/>
        </w:rPr>
        <w:t xml:space="preserve">ртемовский                                       № </w:t>
      </w:r>
      <w:r w:rsidR="00E95C16">
        <w:rPr>
          <w:b/>
          <w:bCs/>
        </w:rPr>
        <w:t>18</w:t>
      </w:r>
    </w:p>
    <w:p w:rsidR="00893A7F" w:rsidRPr="00784376" w:rsidRDefault="00893A7F" w:rsidP="00893A7F">
      <w:pPr>
        <w:tabs>
          <w:tab w:val="left" w:pos="3336"/>
        </w:tabs>
        <w:jc w:val="center"/>
        <w:rPr>
          <w:b/>
          <w:bCs/>
        </w:rPr>
      </w:pPr>
    </w:p>
    <w:p w:rsidR="00893A7F" w:rsidRPr="00784376" w:rsidRDefault="00893A7F" w:rsidP="00893A7F">
      <w:pPr>
        <w:tabs>
          <w:tab w:val="left" w:pos="3336"/>
        </w:tabs>
        <w:rPr>
          <w:b/>
          <w:bCs/>
        </w:rPr>
      </w:pPr>
      <w:r w:rsidRPr="00784376">
        <w:rPr>
          <w:b/>
          <w:bCs/>
        </w:rPr>
        <w:t xml:space="preserve">О рассмотрении  отчета об   исполнении   бюджета  </w:t>
      </w:r>
    </w:p>
    <w:p w:rsidR="00893A7F" w:rsidRPr="00784376" w:rsidRDefault="00893A7F" w:rsidP="00893A7F">
      <w:pPr>
        <w:tabs>
          <w:tab w:val="left" w:pos="3336"/>
        </w:tabs>
        <w:rPr>
          <w:b/>
          <w:bCs/>
        </w:rPr>
      </w:pPr>
      <w:r w:rsidRPr="00784376">
        <w:rPr>
          <w:b/>
          <w:bCs/>
        </w:rPr>
        <w:t>Артемовского  муниципального  образования  за 1 квартал 2016  года</w:t>
      </w:r>
    </w:p>
    <w:p w:rsidR="00893A7F" w:rsidRPr="00784376" w:rsidRDefault="00893A7F" w:rsidP="00893A7F">
      <w:pPr>
        <w:tabs>
          <w:tab w:val="left" w:pos="3336"/>
        </w:tabs>
        <w:rPr>
          <w:b/>
          <w:bCs/>
        </w:rPr>
      </w:pPr>
    </w:p>
    <w:p w:rsidR="00893A7F" w:rsidRPr="00784376" w:rsidRDefault="00893A7F" w:rsidP="00893A7F">
      <w:pPr>
        <w:tabs>
          <w:tab w:val="left" w:pos="3336"/>
        </w:tabs>
      </w:pPr>
    </w:p>
    <w:p w:rsidR="00893A7F" w:rsidRPr="00784376" w:rsidRDefault="00893A7F" w:rsidP="00893A7F">
      <w:pPr>
        <w:tabs>
          <w:tab w:val="left" w:pos="3336"/>
        </w:tabs>
        <w:jc w:val="both"/>
      </w:pPr>
      <w:r w:rsidRPr="00784376">
        <w:t xml:space="preserve">              Рассмотрев представленный администрацией Артемовского городского поселения отчет об исполнении бюджета Артемовского муниципального образования  за первый квартал 2016 года,  руководствуясь п. 5 ст. 264.2  Бюджетного Кодекса Российской Федерации, ст.31, п.4 ст. 64  Устава Артемовского муниципального образования, Дума Артемовского городского поселения</w:t>
      </w:r>
    </w:p>
    <w:p w:rsidR="00893A7F" w:rsidRPr="00784376" w:rsidRDefault="00893A7F" w:rsidP="00893A7F">
      <w:pPr>
        <w:tabs>
          <w:tab w:val="left" w:pos="3336"/>
        </w:tabs>
        <w:jc w:val="both"/>
        <w:rPr>
          <w:b/>
          <w:bCs/>
        </w:rPr>
      </w:pPr>
    </w:p>
    <w:p w:rsidR="00893A7F" w:rsidRPr="00784376" w:rsidRDefault="00893A7F" w:rsidP="00893A7F">
      <w:pPr>
        <w:tabs>
          <w:tab w:val="left" w:pos="3336"/>
        </w:tabs>
        <w:jc w:val="both"/>
        <w:rPr>
          <w:b/>
          <w:bCs/>
        </w:rPr>
      </w:pPr>
      <w:proofErr w:type="gramStart"/>
      <w:r w:rsidRPr="00784376">
        <w:rPr>
          <w:b/>
          <w:bCs/>
        </w:rPr>
        <w:t>Р</w:t>
      </w:r>
      <w:proofErr w:type="gramEnd"/>
      <w:r w:rsidRPr="00784376">
        <w:rPr>
          <w:b/>
          <w:bCs/>
        </w:rPr>
        <w:t xml:space="preserve"> Е Ш И Л</w:t>
      </w:r>
      <w:r w:rsidRPr="00784376">
        <w:t xml:space="preserve"> </w:t>
      </w:r>
      <w:r w:rsidRPr="00784376">
        <w:rPr>
          <w:b/>
          <w:bCs/>
        </w:rPr>
        <w:t>А:</w:t>
      </w:r>
    </w:p>
    <w:p w:rsidR="00893A7F" w:rsidRPr="00784376" w:rsidRDefault="00893A7F" w:rsidP="00893A7F">
      <w:pPr>
        <w:tabs>
          <w:tab w:val="left" w:pos="3336"/>
        </w:tabs>
        <w:jc w:val="both"/>
        <w:rPr>
          <w:b/>
          <w:bCs/>
        </w:rPr>
      </w:pPr>
      <w:r w:rsidRPr="00784376">
        <w:rPr>
          <w:bCs/>
        </w:rPr>
        <w:t>1.   Принять к сведению отчет об  исполнении бюджета Артемовского  муниципального образования   за  первый квартал  2016  года:</w:t>
      </w:r>
    </w:p>
    <w:p w:rsidR="00893A7F" w:rsidRPr="00784376" w:rsidRDefault="00893A7F" w:rsidP="00893A7F">
      <w:pPr>
        <w:tabs>
          <w:tab w:val="left" w:pos="3336"/>
        </w:tabs>
        <w:jc w:val="both"/>
        <w:rPr>
          <w:bCs/>
        </w:rPr>
      </w:pPr>
      <w:r w:rsidRPr="00784376">
        <w:rPr>
          <w:bCs/>
        </w:rPr>
        <w:t xml:space="preserve">- по доходам в сумме 5 307,9  тыс. руб. </w:t>
      </w:r>
    </w:p>
    <w:p w:rsidR="00893A7F" w:rsidRPr="00784376" w:rsidRDefault="00893A7F" w:rsidP="00893A7F">
      <w:pPr>
        <w:tabs>
          <w:tab w:val="left" w:pos="3336"/>
        </w:tabs>
        <w:jc w:val="both"/>
        <w:rPr>
          <w:bCs/>
        </w:rPr>
      </w:pPr>
      <w:r w:rsidRPr="00784376">
        <w:rPr>
          <w:bCs/>
        </w:rPr>
        <w:t xml:space="preserve">- по расходам в сумме  3 664,9 тыс. руб. </w:t>
      </w:r>
    </w:p>
    <w:p w:rsidR="00893A7F" w:rsidRPr="00784376" w:rsidRDefault="00893A7F" w:rsidP="00893A7F">
      <w:pPr>
        <w:tabs>
          <w:tab w:val="left" w:pos="3336"/>
        </w:tabs>
        <w:jc w:val="both"/>
        <w:rPr>
          <w:bCs/>
        </w:rPr>
      </w:pPr>
      <w:r w:rsidRPr="00784376">
        <w:rPr>
          <w:bCs/>
        </w:rPr>
        <w:t xml:space="preserve">- по источникам финансирования </w:t>
      </w:r>
      <w:proofErr w:type="spellStart"/>
      <w:r w:rsidRPr="00784376">
        <w:rPr>
          <w:bCs/>
        </w:rPr>
        <w:t>профицит</w:t>
      </w:r>
      <w:proofErr w:type="spellEnd"/>
      <w:r w:rsidRPr="00784376">
        <w:rPr>
          <w:bCs/>
        </w:rPr>
        <w:t xml:space="preserve">  бюджета в сумме 1 643,00  тыс. руб., </w:t>
      </w:r>
    </w:p>
    <w:p w:rsidR="00893A7F" w:rsidRPr="00784376" w:rsidRDefault="00893A7F" w:rsidP="00893A7F">
      <w:pPr>
        <w:tabs>
          <w:tab w:val="left" w:pos="3336"/>
        </w:tabs>
        <w:jc w:val="both"/>
        <w:rPr>
          <w:bCs/>
          <w:i/>
        </w:rPr>
      </w:pPr>
      <w:r w:rsidRPr="00784376">
        <w:rPr>
          <w:bCs/>
          <w:i/>
        </w:rPr>
        <w:t xml:space="preserve">(согласно приложению 1) </w:t>
      </w:r>
    </w:p>
    <w:p w:rsidR="00893A7F" w:rsidRPr="00784376" w:rsidRDefault="00893A7F" w:rsidP="00893A7F">
      <w:r w:rsidRPr="00784376">
        <w:rPr>
          <w:bCs/>
        </w:rPr>
        <w:t xml:space="preserve">2.    </w:t>
      </w:r>
      <w:r w:rsidRPr="00784376">
        <w:t xml:space="preserve">Принять к сведению отчет об использовании резервного фонда Артемовского муниципального образования за первый  квартал 2016 года, </w:t>
      </w:r>
      <w:r w:rsidRPr="00784376">
        <w:rPr>
          <w:i/>
        </w:rPr>
        <w:t>(согласно приложению 2)</w:t>
      </w:r>
    </w:p>
    <w:p w:rsidR="00893A7F" w:rsidRPr="00784376" w:rsidRDefault="00893A7F" w:rsidP="00893A7F">
      <w:pPr>
        <w:tabs>
          <w:tab w:val="left" w:pos="3336"/>
        </w:tabs>
        <w:ind w:firstLine="29"/>
        <w:jc w:val="both"/>
        <w:rPr>
          <w:bCs/>
        </w:rPr>
      </w:pPr>
      <w:r w:rsidRPr="00784376">
        <w:rPr>
          <w:bCs/>
        </w:rPr>
        <w:t>3. Настоящее</w:t>
      </w:r>
      <w:r w:rsidRPr="00784376">
        <w:t xml:space="preserve"> решение с приложениями обнародовать путем размещения на официальном сайте администрации Артемовского городского поселения </w:t>
      </w:r>
      <w:hyperlink r:id="rId5" w:history="1">
        <w:r w:rsidRPr="00784376">
          <w:rPr>
            <w:rStyle w:val="a8"/>
            <w:b/>
            <w:lang w:val="en-US"/>
          </w:rPr>
          <w:t>www</w:t>
        </w:r>
        <w:r w:rsidRPr="00784376">
          <w:rPr>
            <w:rStyle w:val="a8"/>
            <w:b/>
          </w:rPr>
          <w:t>.</w:t>
        </w:r>
        <w:proofErr w:type="spellStart"/>
        <w:r w:rsidRPr="00784376">
          <w:rPr>
            <w:rStyle w:val="a8"/>
            <w:b/>
            <w:lang w:val="en-US"/>
          </w:rPr>
          <w:t>adm</w:t>
        </w:r>
        <w:proofErr w:type="spellEnd"/>
        <w:r w:rsidRPr="00784376">
          <w:rPr>
            <w:rStyle w:val="a8"/>
            <w:b/>
          </w:rPr>
          <w:t>-</w:t>
        </w:r>
        <w:r w:rsidRPr="00784376">
          <w:rPr>
            <w:rStyle w:val="a8"/>
            <w:b/>
            <w:lang w:val="en-US"/>
          </w:rPr>
          <w:t>artem</w:t>
        </w:r>
        <w:r w:rsidRPr="00784376">
          <w:rPr>
            <w:rStyle w:val="a8"/>
            <w:b/>
          </w:rPr>
          <w:t>.</w:t>
        </w:r>
        <w:r w:rsidRPr="00784376">
          <w:rPr>
            <w:rStyle w:val="a8"/>
            <w:b/>
            <w:lang w:val="en-US"/>
          </w:rPr>
          <w:t>ru</w:t>
        </w:r>
      </w:hyperlink>
      <w:r w:rsidRPr="00784376">
        <w:rPr>
          <w:b/>
        </w:rPr>
        <w:t xml:space="preserve"> </w:t>
      </w:r>
      <w:r w:rsidRPr="00784376">
        <w:t>в разделе</w:t>
      </w:r>
      <w:r w:rsidRPr="00784376">
        <w:rPr>
          <w:bCs/>
        </w:rPr>
        <w:t xml:space="preserve"> «Экономика и финансы», в подразделе «Бюджет на 2016 год».</w:t>
      </w:r>
    </w:p>
    <w:p w:rsidR="00893A7F" w:rsidRPr="00784376" w:rsidRDefault="00893A7F" w:rsidP="00893A7F">
      <w:pPr>
        <w:tabs>
          <w:tab w:val="left" w:pos="3336"/>
        </w:tabs>
        <w:jc w:val="both"/>
      </w:pPr>
    </w:p>
    <w:tbl>
      <w:tblPr>
        <w:tblStyle w:val="a7"/>
        <w:tblpPr w:leftFromText="180" w:rightFromText="180" w:vertAnchor="text" w:horzAnchor="margin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9"/>
        <w:gridCol w:w="4792"/>
      </w:tblGrid>
      <w:tr w:rsidR="00893A7F" w:rsidRPr="00784376" w:rsidTr="00893A7F">
        <w:tc>
          <w:tcPr>
            <w:tcW w:w="4926" w:type="dxa"/>
          </w:tcPr>
          <w:p w:rsidR="00893A7F" w:rsidRPr="00784376" w:rsidRDefault="00893A7F" w:rsidP="00893A7F">
            <w:pPr>
              <w:tabs>
                <w:tab w:val="left" w:pos="3336"/>
              </w:tabs>
              <w:rPr>
                <w:bCs/>
              </w:rPr>
            </w:pPr>
            <w:r w:rsidRPr="00784376">
              <w:rPr>
                <w:bCs/>
              </w:rPr>
              <w:t xml:space="preserve">Председатель Думы </w:t>
            </w:r>
            <w:proofErr w:type="gramStart"/>
            <w:r w:rsidRPr="00784376">
              <w:rPr>
                <w:bCs/>
              </w:rPr>
              <w:t>Артемовского</w:t>
            </w:r>
            <w:proofErr w:type="gramEnd"/>
          </w:p>
          <w:p w:rsidR="00893A7F" w:rsidRPr="00784376" w:rsidRDefault="00893A7F" w:rsidP="00893A7F">
            <w:pPr>
              <w:tabs>
                <w:tab w:val="left" w:pos="3336"/>
              </w:tabs>
              <w:rPr>
                <w:bCs/>
              </w:rPr>
            </w:pPr>
            <w:r w:rsidRPr="00784376">
              <w:rPr>
                <w:bCs/>
              </w:rPr>
              <w:t>городского поселения:</w:t>
            </w:r>
          </w:p>
          <w:p w:rsidR="00893A7F" w:rsidRPr="00784376" w:rsidRDefault="00893A7F" w:rsidP="00893A7F">
            <w:pPr>
              <w:tabs>
                <w:tab w:val="left" w:pos="3336"/>
              </w:tabs>
              <w:rPr>
                <w:bCs/>
              </w:rPr>
            </w:pPr>
            <w:r w:rsidRPr="00784376">
              <w:rPr>
                <w:bCs/>
              </w:rPr>
              <w:t xml:space="preserve">                                        Л.Н.Эртнер</w:t>
            </w:r>
          </w:p>
        </w:tc>
        <w:tc>
          <w:tcPr>
            <w:tcW w:w="4927" w:type="dxa"/>
          </w:tcPr>
          <w:p w:rsidR="00893A7F" w:rsidRPr="00784376" w:rsidRDefault="00893A7F" w:rsidP="00893A7F">
            <w:pPr>
              <w:tabs>
                <w:tab w:val="left" w:pos="3336"/>
              </w:tabs>
            </w:pPr>
            <w:r w:rsidRPr="00784376">
              <w:t>Глава  Артемовского муниципального образования:</w:t>
            </w:r>
          </w:p>
          <w:p w:rsidR="00893A7F" w:rsidRPr="00784376" w:rsidRDefault="00893A7F" w:rsidP="00893A7F">
            <w:pPr>
              <w:tabs>
                <w:tab w:val="left" w:pos="3336"/>
              </w:tabs>
              <w:rPr>
                <w:b/>
                <w:bCs/>
              </w:rPr>
            </w:pPr>
            <w:r w:rsidRPr="00784376">
              <w:t xml:space="preserve">                                        О.И.Каплунова</w:t>
            </w:r>
          </w:p>
        </w:tc>
      </w:tr>
    </w:tbl>
    <w:p w:rsidR="00893A7F" w:rsidRPr="00784376" w:rsidRDefault="00893A7F" w:rsidP="00893A7F">
      <w:pPr>
        <w:tabs>
          <w:tab w:val="left" w:pos="3336"/>
        </w:tabs>
        <w:jc w:val="both"/>
      </w:pPr>
    </w:p>
    <w:p w:rsidR="00893A7F" w:rsidRDefault="00893A7F" w:rsidP="00893A7F">
      <w:pPr>
        <w:tabs>
          <w:tab w:val="left" w:pos="3336"/>
        </w:tabs>
        <w:jc w:val="center"/>
      </w:pPr>
      <w:r w:rsidRPr="00784376">
        <w:t xml:space="preserve">                                                                  Решение подписано:</w:t>
      </w:r>
      <w:r w:rsidR="00921108">
        <w:t xml:space="preserve"> 28.04.2016 г.</w:t>
      </w:r>
    </w:p>
    <w:p w:rsidR="00893A7F" w:rsidRDefault="00893A7F" w:rsidP="00893A7F">
      <w:pPr>
        <w:tabs>
          <w:tab w:val="left" w:pos="3336"/>
        </w:tabs>
        <w:jc w:val="center"/>
      </w:pPr>
    </w:p>
    <w:p w:rsidR="00893A7F" w:rsidRDefault="00893A7F" w:rsidP="00893A7F">
      <w:pPr>
        <w:tabs>
          <w:tab w:val="left" w:pos="3336"/>
        </w:tabs>
        <w:jc w:val="center"/>
      </w:pPr>
    </w:p>
    <w:p w:rsidR="00893A7F" w:rsidRDefault="00893A7F" w:rsidP="00893A7F">
      <w:pPr>
        <w:tabs>
          <w:tab w:val="left" w:pos="3336"/>
        </w:tabs>
        <w:jc w:val="center"/>
      </w:pPr>
    </w:p>
    <w:p w:rsidR="00893A7F" w:rsidRDefault="00893A7F" w:rsidP="00893A7F">
      <w:pPr>
        <w:tabs>
          <w:tab w:val="left" w:pos="3336"/>
        </w:tabs>
        <w:jc w:val="center"/>
      </w:pPr>
    </w:p>
    <w:p w:rsidR="00893A7F" w:rsidRDefault="00893A7F" w:rsidP="00893A7F">
      <w:pPr>
        <w:tabs>
          <w:tab w:val="left" w:pos="3336"/>
        </w:tabs>
        <w:jc w:val="center"/>
      </w:pPr>
    </w:p>
    <w:p w:rsidR="00343B7D" w:rsidRDefault="00343B7D" w:rsidP="00343B7D">
      <w:pPr>
        <w:ind w:firstLine="709"/>
        <w:jc w:val="center"/>
        <w:rPr>
          <w:b/>
          <w:i/>
        </w:rPr>
      </w:pPr>
    </w:p>
    <w:p w:rsidR="00343B7D" w:rsidRDefault="00343B7D" w:rsidP="00343B7D">
      <w:pPr>
        <w:ind w:firstLine="709"/>
        <w:jc w:val="center"/>
        <w:rPr>
          <w:b/>
          <w:i/>
        </w:rPr>
      </w:pPr>
    </w:p>
    <w:p w:rsidR="00343B7D" w:rsidRDefault="00343B7D" w:rsidP="00343B7D">
      <w:pPr>
        <w:ind w:firstLine="709"/>
        <w:jc w:val="center"/>
        <w:rPr>
          <w:b/>
          <w:i/>
        </w:rPr>
      </w:pPr>
    </w:p>
    <w:p w:rsidR="00343B7D" w:rsidRDefault="00343B7D" w:rsidP="00343B7D">
      <w:pPr>
        <w:ind w:firstLine="709"/>
        <w:jc w:val="center"/>
        <w:rPr>
          <w:b/>
          <w:i/>
        </w:rPr>
      </w:pPr>
    </w:p>
    <w:p w:rsidR="00343B7D" w:rsidRDefault="00343B7D" w:rsidP="00343B7D">
      <w:pPr>
        <w:ind w:firstLine="709"/>
        <w:jc w:val="center"/>
        <w:rPr>
          <w:b/>
          <w:i/>
        </w:rPr>
      </w:pPr>
    </w:p>
    <w:p w:rsidR="00343B7D" w:rsidRDefault="00343B7D" w:rsidP="00343B7D">
      <w:pPr>
        <w:ind w:firstLine="709"/>
        <w:jc w:val="center"/>
        <w:rPr>
          <w:b/>
          <w:i/>
        </w:rPr>
      </w:pPr>
    </w:p>
    <w:p w:rsidR="00343B7D" w:rsidRDefault="00343B7D" w:rsidP="00343B7D">
      <w:pPr>
        <w:ind w:firstLine="709"/>
        <w:jc w:val="center"/>
        <w:rPr>
          <w:b/>
          <w:i/>
        </w:rPr>
      </w:pPr>
    </w:p>
    <w:p w:rsidR="00343B7D" w:rsidRDefault="00343B7D" w:rsidP="00343B7D">
      <w:pPr>
        <w:ind w:firstLine="709"/>
        <w:jc w:val="center"/>
        <w:rPr>
          <w:b/>
          <w:i/>
        </w:rPr>
      </w:pPr>
    </w:p>
    <w:p w:rsidR="00343B7D" w:rsidRDefault="00343B7D" w:rsidP="00343B7D">
      <w:pPr>
        <w:ind w:firstLine="709"/>
        <w:jc w:val="center"/>
        <w:rPr>
          <w:b/>
          <w:i/>
        </w:rPr>
      </w:pPr>
    </w:p>
    <w:p w:rsidR="00343B7D" w:rsidRDefault="00343B7D" w:rsidP="00343B7D">
      <w:pPr>
        <w:ind w:firstLine="709"/>
        <w:jc w:val="center"/>
        <w:rPr>
          <w:b/>
          <w:i/>
        </w:rPr>
      </w:pPr>
    </w:p>
    <w:p w:rsidR="00343B7D" w:rsidRPr="00866CDE" w:rsidRDefault="00343B7D" w:rsidP="00343B7D">
      <w:pPr>
        <w:ind w:firstLine="709"/>
        <w:jc w:val="center"/>
        <w:rPr>
          <w:b/>
          <w:i/>
        </w:rPr>
      </w:pPr>
      <w:r w:rsidRPr="00866CDE">
        <w:rPr>
          <w:b/>
          <w:i/>
        </w:rPr>
        <w:lastRenderedPageBreak/>
        <w:t>ПОЯСНИТЕЛЬНАЯ  ЗАПИСКА</w:t>
      </w:r>
    </w:p>
    <w:p w:rsidR="00343B7D" w:rsidRPr="00866CDE" w:rsidRDefault="00343B7D" w:rsidP="00343B7D">
      <w:pPr>
        <w:ind w:firstLine="709"/>
        <w:jc w:val="center"/>
        <w:rPr>
          <w:b/>
          <w:i/>
        </w:rPr>
      </w:pPr>
      <w:r w:rsidRPr="00866CDE">
        <w:rPr>
          <w:b/>
          <w:i/>
        </w:rPr>
        <w:t>к отчету об исполнении бюджета Артемовского муниципального образования</w:t>
      </w:r>
    </w:p>
    <w:p w:rsidR="00343B7D" w:rsidRPr="00866CDE" w:rsidRDefault="00343B7D" w:rsidP="00343B7D">
      <w:pPr>
        <w:ind w:firstLine="709"/>
        <w:jc w:val="center"/>
        <w:rPr>
          <w:b/>
          <w:i/>
        </w:rPr>
      </w:pPr>
      <w:r w:rsidRPr="00866CDE">
        <w:rPr>
          <w:b/>
          <w:i/>
        </w:rPr>
        <w:t>за</w:t>
      </w:r>
      <w:r>
        <w:rPr>
          <w:b/>
          <w:i/>
        </w:rPr>
        <w:t xml:space="preserve"> </w:t>
      </w:r>
      <w:r w:rsidRPr="00866CDE">
        <w:rPr>
          <w:b/>
          <w:i/>
        </w:rPr>
        <w:t xml:space="preserve"> </w:t>
      </w:r>
      <w:r w:rsidRPr="00866CDE">
        <w:rPr>
          <w:b/>
          <w:i/>
          <w:lang w:val="en-US"/>
        </w:rPr>
        <w:t>I</w:t>
      </w:r>
      <w:r w:rsidRPr="00866CDE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866CDE">
        <w:rPr>
          <w:b/>
          <w:i/>
        </w:rPr>
        <w:t>квартал  201</w:t>
      </w:r>
      <w:r>
        <w:rPr>
          <w:b/>
          <w:i/>
        </w:rPr>
        <w:t>6</w:t>
      </w:r>
      <w:r w:rsidRPr="00866CDE">
        <w:rPr>
          <w:b/>
          <w:i/>
        </w:rPr>
        <w:t>г.</w:t>
      </w:r>
    </w:p>
    <w:p w:rsidR="00343B7D" w:rsidRDefault="00343B7D" w:rsidP="00343B7D">
      <w:pPr>
        <w:ind w:firstLine="709"/>
        <w:jc w:val="center"/>
        <w:rPr>
          <w:b/>
        </w:rPr>
      </w:pPr>
    </w:p>
    <w:p w:rsidR="00343B7D" w:rsidRPr="006F1812" w:rsidRDefault="00343B7D" w:rsidP="00343B7D">
      <w:pPr>
        <w:ind w:firstLine="709"/>
        <w:jc w:val="center"/>
        <w:rPr>
          <w:b/>
        </w:rPr>
      </w:pPr>
      <w:r w:rsidRPr="006F1812">
        <w:rPr>
          <w:b/>
        </w:rPr>
        <w:t>ДОХОДЫ</w:t>
      </w:r>
    </w:p>
    <w:p w:rsidR="00343B7D" w:rsidRPr="007729CA" w:rsidRDefault="00343B7D" w:rsidP="00343B7D">
      <w:pPr>
        <w:ind w:firstLine="709"/>
        <w:jc w:val="both"/>
        <w:rPr>
          <w:b/>
          <w:sz w:val="16"/>
          <w:szCs w:val="16"/>
        </w:rPr>
      </w:pPr>
    </w:p>
    <w:p w:rsidR="00343B7D" w:rsidRPr="00360951" w:rsidRDefault="00343B7D" w:rsidP="00343B7D">
      <w:pPr>
        <w:jc w:val="both"/>
      </w:pPr>
      <w:r w:rsidRPr="00360951">
        <w:rPr>
          <w:b/>
        </w:rPr>
        <w:t xml:space="preserve">                  </w:t>
      </w:r>
      <w:r w:rsidRPr="00360951">
        <w:t xml:space="preserve">За </w:t>
      </w:r>
      <w:r w:rsidRPr="00360951">
        <w:rPr>
          <w:lang w:val="en-US"/>
        </w:rPr>
        <w:t>I</w:t>
      </w:r>
      <w:r w:rsidRPr="00360951">
        <w:t xml:space="preserve"> кв.</w:t>
      </w:r>
      <w:r>
        <w:t xml:space="preserve"> </w:t>
      </w:r>
      <w:r w:rsidRPr="00360951">
        <w:t>201</w:t>
      </w:r>
      <w:r>
        <w:t>6</w:t>
      </w:r>
      <w:r w:rsidRPr="00360951">
        <w:t xml:space="preserve">  года  в бюджет Артемовского муниципального образования  поступило всего </w:t>
      </w:r>
      <w:r>
        <w:t>5 307,9</w:t>
      </w:r>
      <w:r w:rsidRPr="00360951">
        <w:t xml:space="preserve">  тыс. рублей  или</w:t>
      </w:r>
      <w:r>
        <w:t xml:space="preserve"> 21,3</w:t>
      </w:r>
      <w:r w:rsidRPr="00360951">
        <w:t xml:space="preserve"> % от годового плана, из них:</w:t>
      </w:r>
    </w:p>
    <w:p w:rsidR="00343B7D" w:rsidRPr="00DE1DC1" w:rsidRDefault="00343B7D" w:rsidP="00343B7D">
      <w:pPr>
        <w:ind w:firstLine="709"/>
        <w:jc w:val="both"/>
      </w:pPr>
      <w:r>
        <w:t>Налоговые и неналоговые доходы</w:t>
      </w:r>
      <w:r w:rsidRPr="00360951">
        <w:t xml:space="preserve"> в сумме </w:t>
      </w:r>
      <w:r>
        <w:t>3 061,6</w:t>
      </w:r>
      <w:r w:rsidRPr="00360951">
        <w:t xml:space="preserve"> тыс. руб., что составляет </w:t>
      </w:r>
      <w:r>
        <w:t xml:space="preserve">22,2 </w:t>
      </w:r>
      <w:r w:rsidRPr="00360951">
        <w:t>% к плану за 201</w:t>
      </w:r>
      <w:r>
        <w:t>6</w:t>
      </w:r>
      <w:r w:rsidRPr="00360951">
        <w:t xml:space="preserve">г.,   собственных доходов </w:t>
      </w:r>
      <w:r w:rsidRPr="00DE1DC1">
        <w:t xml:space="preserve">в сравнении с прошлым годом поступило </w:t>
      </w:r>
      <w:r>
        <w:t>больш</w:t>
      </w:r>
      <w:r w:rsidRPr="00DE1DC1">
        <w:t xml:space="preserve">е на </w:t>
      </w:r>
      <w:r>
        <w:t>376,2</w:t>
      </w:r>
      <w:r w:rsidRPr="00DE1DC1">
        <w:t xml:space="preserve"> тыс</w:t>
      </w:r>
      <w:proofErr w:type="gramStart"/>
      <w:r w:rsidRPr="00DE1DC1">
        <w:t>.р</w:t>
      </w:r>
      <w:proofErr w:type="gramEnd"/>
      <w:r w:rsidRPr="00DE1DC1">
        <w:t>уб.</w:t>
      </w:r>
    </w:p>
    <w:p w:rsidR="00343B7D" w:rsidRPr="00DE1DC1" w:rsidRDefault="00343B7D" w:rsidP="00343B7D">
      <w:pPr>
        <w:ind w:firstLine="709"/>
        <w:jc w:val="both"/>
        <w:rPr>
          <w:sz w:val="12"/>
          <w:szCs w:val="12"/>
        </w:rPr>
      </w:pPr>
    </w:p>
    <w:p w:rsidR="00343B7D" w:rsidRPr="00360951" w:rsidRDefault="00343B7D" w:rsidP="00343B7D">
      <w:pPr>
        <w:jc w:val="both"/>
        <w:rPr>
          <w:sz w:val="12"/>
          <w:szCs w:val="12"/>
        </w:rPr>
      </w:pPr>
    </w:p>
    <w:p w:rsidR="00343B7D" w:rsidRPr="00360951" w:rsidRDefault="00343B7D" w:rsidP="00343B7D">
      <w:pPr>
        <w:ind w:firstLine="709"/>
        <w:jc w:val="both"/>
      </w:pPr>
      <w:r w:rsidRPr="00360951">
        <w:t xml:space="preserve">Безвозмездных поступлений поступило </w:t>
      </w:r>
      <w:r>
        <w:t>2 246,3</w:t>
      </w:r>
      <w:r w:rsidRPr="00360951">
        <w:t xml:space="preserve"> тыс. руб. из них:</w:t>
      </w:r>
    </w:p>
    <w:p w:rsidR="00343B7D" w:rsidRDefault="00343B7D" w:rsidP="00343B7D">
      <w:pPr>
        <w:ind w:firstLine="709"/>
        <w:jc w:val="both"/>
      </w:pPr>
      <w:r w:rsidRPr="00360951">
        <w:t xml:space="preserve">- дотации на выравнивание уровня бюджетной обеспеченности </w:t>
      </w:r>
      <w:r>
        <w:t>2 147,4</w:t>
      </w:r>
      <w:r w:rsidRPr="00360951">
        <w:t xml:space="preserve"> тыс</w:t>
      </w:r>
      <w:proofErr w:type="gramStart"/>
      <w:r w:rsidRPr="00360951">
        <w:t>.р</w:t>
      </w:r>
      <w:proofErr w:type="gramEnd"/>
      <w:r w:rsidRPr="00360951">
        <w:t>уб.</w:t>
      </w:r>
    </w:p>
    <w:p w:rsidR="00343B7D" w:rsidRDefault="00343B7D" w:rsidP="00343B7D">
      <w:pPr>
        <w:ind w:firstLine="709"/>
        <w:jc w:val="both"/>
      </w:pPr>
      <w:r w:rsidRPr="00360951">
        <w:t xml:space="preserve">- субвенции бюджетам поселений </w:t>
      </w:r>
      <w:r>
        <w:t>59,3</w:t>
      </w:r>
      <w:r w:rsidRPr="00360951">
        <w:t xml:space="preserve"> тыс</w:t>
      </w:r>
      <w:proofErr w:type="gramStart"/>
      <w:r w:rsidRPr="00360951">
        <w:t>.р</w:t>
      </w:r>
      <w:proofErr w:type="gramEnd"/>
      <w:r w:rsidRPr="00360951">
        <w:t>уб.</w:t>
      </w:r>
    </w:p>
    <w:p w:rsidR="00343B7D" w:rsidRPr="00360951" w:rsidRDefault="00343B7D" w:rsidP="00343B7D">
      <w:pPr>
        <w:ind w:firstLine="709"/>
        <w:jc w:val="both"/>
      </w:pPr>
      <w:r>
        <w:t>- прочие безвозмездные поступления 39,6</w:t>
      </w:r>
    </w:p>
    <w:p w:rsidR="00343B7D" w:rsidRPr="00DE1DC1" w:rsidRDefault="00343B7D" w:rsidP="00343B7D">
      <w:pPr>
        <w:ind w:firstLine="709"/>
        <w:jc w:val="both"/>
      </w:pPr>
      <w:r w:rsidRPr="00DE1DC1">
        <w:t xml:space="preserve">в сравнении с прошлым годом безвозмездных поступило  </w:t>
      </w:r>
      <w:r>
        <w:t>больше</w:t>
      </w:r>
      <w:r w:rsidRPr="00DE1DC1">
        <w:t xml:space="preserve"> на </w:t>
      </w:r>
      <w:r>
        <w:t>47,6</w:t>
      </w:r>
      <w:r w:rsidRPr="00DE1DC1">
        <w:t xml:space="preserve"> тыс</w:t>
      </w:r>
      <w:proofErr w:type="gramStart"/>
      <w:r w:rsidRPr="00DE1DC1">
        <w:t>.р</w:t>
      </w:r>
      <w:proofErr w:type="gramEnd"/>
      <w:r w:rsidRPr="00DE1DC1">
        <w:t>уб.</w:t>
      </w:r>
    </w:p>
    <w:p w:rsidR="00343B7D" w:rsidRPr="00360951" w:rsidRDefault="00343B7D" w:rsidP="00343B7D"/>
    <w:p w:rsidR="00343B7D" w:rsidRDefault="00343B7D" w:rsidP="00343B7D">
      <w:pPr>
        <w:jc w:val="center"/>
        <w:rPr>
          <w:b/>
        </w:rPr>
      </w:pPr>
      <w:r w:rsidRPr="00360951">
        <w:rPr>
          <w:b/>
        </w:rPr>
        <w:t xml:space="preserve">Исполнение плана по основным  источникам доходов </w:t>
      </w:r>
    </w:p>
    <w:p w:rsidR="00343B7D" w:rsidRPr="00360951" w:rsidRDefault="00343B7D" w:rsidP="00343B7D">
      <w:pPr>
        <w:jc w:val="center"/>
        <w:rPr>
          <w:b/>
        </w:rPr>
      </w:pPr>
      <w:r w:rsidRPr="00360951">
        <w:rPr>
          <w:b/>
        </w:rPr>
        <w:t>бюджета муниципального</w:t>
      </w:r>
      <w:r>
        <w:rPr>
          <w:b/>
        </w:rPr>
        <w:t xml:space="preserve"> </w:t>
      </w:r>
      <w:r w:rsidRPr="00360951">
        <w:rPr>
          <w:b/>
        </w:rPr>
        <w:t>образования Артемовского городского поселения</w:t>
      </w:r>
    </w:p>
    <w:p w:rsidR="00343B7D" w:rsidRPr="00360951" w:rsidRDefault="00343B7D" w:rsidP="00343B7D">
      <w:pPr>
        <w:ind w:firstLine="709"/>
        <w:jc w:val="both"/>
        <w:rPr>
          <w:b/>
          <w:sz w:val="12"/>
          <w:szCs w:val="12"/>
          <w:u w:val="single"/>
        </w:rPr>
      </w:pPr>
    </w:p>
    <w:p w:rsidR="00343B7D" w:rsidRPr="00360951" w:rsidRDefault="00343B7D" w:rsidP="00343B7D">
      <w:pPr>
        <w:ind w:firstLine="709"/>
        <w:jc w:val="both"/>
      </w:pPr>
      <w:r w:rsidRPr="00360951">
        <w:rPr>
          <w:b/>
          <w:u w:val="single"/>
        </w:rPr>
        <w:t xml:space="preserve">Налог на доходы физических лиц  </w:t>
      </w:r>
    </w:p>
    <w:p w:rsidR="00343B7D" w:rsidRDefault="00343B7D" w:rsidP="00343B7D">
      <w:pPr>
        <w:ind w:firstLine="709"/>
        <w:jc w:val="both"/>
      </w:pPr>
      <w:r w:rsidRPr="00360951">
        <w:t xml:space="preserve">Составил в сумме  </w:t>
      </w:r>
      <w:r>
        <w:t>1 684,2</w:t>
      </w:r>
      <w:r w:rsidRPr="00360951">
        <w:t xml:space="preserve"> тыс.</w:t>
      </w:r>
      <w:r>
        <w:t xml:space="preserve"> </w:t>
      </w:r>
      <w:r w:rsidRPr="00360951">
        <w:t>руб</w:t>
      </w:r>
      <w:r w:rsidRPr="00360951">
        <w:rPr>
          <w:b/>
        </w:rPr>
        <w:t>.</w:t>
      </w:r>
      <w:r w:rsidRPr="00360951">
        <w:t xml:space="preserve"> или</w:t>
      </w:r>
      <w:r>
        <w:t xml:space="preserve"> 19,4 </w:t>
      </w:r>
      <w:r w:rsidRPr="00360951">
        <w:t>% к плану за 201</w:t>
      </w:r>
      <w:r>
        <w:t>6</w:t>
      </w:r>
      <w:r w:rsidRPr="00360951">
        <w:t>г.  В  201</w:t>
      </w:r>
      <w:r>
        <w:t>5</w:t>
      </w:r>
      <w:r w:rsidRPr="00360951">
        <w:t xml:space="preserve"> году поступило </w:t>
      </w:r>
      <w:r>
        <w:t>1 522,3</w:t>
      </w:r>
      <w:r w:rsidRPr="00DE1DC1">
        <w:t xml:space="preserve"> тыс.</w:t>
      </w:r>
      <w:r>
        <w:t xml:space="preserve"> </w:t>
      </w:r>
      <w:r w:rsidRPr="00DE1DC1">
        <w:t xml:space="preserve">руб., в сравнении с прошлым годом поступило </w:t>
      </w:r>
      <w:r>
        <w:t>больше</w:t>
      </w:r>
      <w:r w:rsidRPr="00DE1DC1">
        <w:t xml:space="preserve">  на  </w:t>
      </w:r>
      <w:r>
        <w:t xml:space="preserve">161,9 </w:t>
      </w:r>
      <w:r w:rsidRPr="00DE1DC1">
        <w:t>тыс.</w:t>
      </w:r>
      <w:r>
        <w:t xml:space="preserve"> </w:t>
      </w:r>
      <w:r w:rsidRPr="00DE1DC1">
        <w:t>руб.</w:t>
      </w:r>
    </w:p>
    <w:p w:rsidR="00343B7D" w:rsidRPr="00360951" w:rsidRDefault="00343B7D" w:rsidP="00343B7D">
      <w:pPr>
        <w:ind w:firstLine="709"/>
        <w:jc w:val="both"/>
      </w:pPr>
      <w:r>
        <w:rPr>
          <w:b/>
          <w:u w:val="single"/>
        </w:rPr>
        <w:t>Акцизы по подакцизным товарам (продукции), производимым на территории РФ</w:t>
      </w:r>
    </w:p>
    <w:p w:rsidR="00343B7D" w:rsidRPr="00DE1DC1" w:rsidRDefault="00343B7D" w:rsidP="00343B7D">
      <w:pPr>
        <w:ind w:firstLine="709"/>
        <w:jc w:val="both"/>
      </w:pPr>
      <w:r w:rsidRPr="00360951">
        <w:t xml:space="preserve">Составил в сумме  </w:t>
      </w:r>
      <w:r>
        <w:t>195,0</w:t>
      </w:r>
      <w:r w:rsidRPr="00360951">
        <w:t xml:space="preserve"> тыс.</w:t>
      </w:r>
      <w:r>
        <w:t xml:space="preserve"> </w:t>
      </w:r>
      <w:r w:rsidRPr="00360951">
        <w:t>руб</w:t>
      </w:r>
      <w:r w:rsidRPr="00360951">
        <w:rPr>
          <w:b/>
        </w:rPr>
        <w:t>.</w:t>
      </w:r>
      <w:r w:rsidRPr="00360951">
        <w:t xml:space="preserve"> или</w:t>
      </w:r>
      <w:r>
        <w:t xml:space="preserve"> 28 </w:t>
      </w:r>
      <w:r w:rsidRPr="00360951">
        <w:t>% к плану за 201</w:t>
      </w:r>
      <w:r>
        <w:t>5</w:t>
      </w:r>
      <w:r w:rsidRPr="00360951">
        <w:t>г.  В  201</w:t>
      </w:r>
      <w:r>
        <w:t>5</w:t>
      </w:r>
      <w:r w:rsidRPr="00360951">
        <w:t xml:space="preserve"> году поступило </w:t>
      </w:r>
      <w:r>
        <w:t>188,0</w:t>
      </w:r>
      <w:r w:rsidRPr="00DE1DC1">
        <w:t xml:space="preserve"> тыс.</w:t>
      </w:r>
      <w:r>
        <w:t xml:space="preserve"> </w:t>
      </w:r>
      <w:r w:rsidRPr="00DE1DC1">
        <w:t xml:space="preserve">руб., в сравнении с прошлым годом поступило </w:t>
      </w:r>
      <w:r>
        <w:t>больше</w:t>
      </w:r>
      <w:r w:rsidRPr="00DE1DC1">
        <w:t xml:space="preserve">  на  </w:t>
      </w:r>
      <w:r>
        <w:t>7,0</w:t>
      </w:r>
      <w:r w:rsidRPr="00DE1DC1">
        <w:t xml:space="preserve"> тыс.</w:t>
      </w:r>
      <w:r>
        <w:t xml:space="preserve"> </w:t>
      </w:r>
      <w:r w:rsidRPr="00DE1DC1">
        <w:t>руб.</w:t>
      </w:r>
    </w:p>
    <w:p w:rsidR="00343B7D" w:rsidRPr="00360951" w:rsidRDefault="00343B7D" w:rsidP="00343B7D">
      <w:pPr>
        <w:ind w:firstLine="709"/>
        <w:jc w:val="both"/>
        <w:rPr>
          <w:sz w:val="12"/>
          <w:szCs w:val="12"/>
        </w:rPr>
      </w:pPr>
    </w:p>
    <w:p w:rsidR="00343B7D" w:rsidRPr="008625A0" w:rsidRDefault="00343B7D" w:rsidP="00343B7D">
      <w:pPr>
        <w:ind w:firstLine="709"/>
        <w:jc w:val="both"/>
        <w:rPr>
          <w:color w:val="FF0000"/>
        </w:rPr>
      </w:pPr>
      <w:proofErr w:type="gramStart"/>
      <w:r>
        <w:rPr>
          <w:b/>
          <w:u w:val="single"/>
        </w:rPr>
        <w:t>Налоги</w:t>
      </w:r>
      <w:proofErr w:type="gramEnd"/>
      <w:r>
        <w:rPr>
          <w:b/>
          <w:u w:val="single"/>
        </w:rPr>
        <w:t xml:space="preserve"> на имущество </w:t>
      </w:r>
      <w:r w:rsidRPr="00360951">
        <w:rPr>
          <w:b/>
          <w:u w:val="single"/>
        </w:rPr>
        <w:t xml:space="preserve"> </w:t>
      </w:r>
      <w:r w:rsidRPr="008625A0">
        <w:t>зачисляемые в бюджет поселения</w:t>
      </w:r>
      <w:r w:rsidRPr="00360951">
        <w:t xml:space="preserve"> составили сумму </w:t>
      </w:r>
      <w:r>
        <w:t>217</w:t>
      </w:r>
      <w:r w:rsidRPr="00360951">
        <w:t xml:space="preserve"> тыс.</w:t>
      </w:r>
      <w:r>
        <w:t xml:space="preserve"> </w:t>
      </w:r>
      <w:r w:rsidRPr="00360951">
        <w:t xml:space="preserve">руб. или  </w:t>
      </w:r>
      <w:r>
        <w:t xml:space="preserve">96,4 </w:t>
      </w:r>
      <w:r w:rsidRPr="00360951">
        <w:t>% к плану за 201</w:t>
      </w:r>
      <w:r>
        <w:t>6</w:t>
      </w:r>
      <w:r w:rsidRPr="00360951">
        <w:t xml:space="preserve">г. </w:t>
      </w:r>
      <w:r w:rsidRPr="00DE1DC1">
        <w:t>В 201</w:t>
      </w:r>
      <w:r>
        <w:t>5</w:t>
      </w:r>
      <w:r w:rsidRPr="00DE1DC1">
        <w:t xml:space="preserve">  году поступило </w:t>
      </w:r>
      <w:r>
        <w:t>85,0</w:t>
      </w:r>
      <w:r w:rsidRPr="00DE1DC1">
        <w:t xml:space="preserve"> тыс. руб.</w:t>
      </w:r>
    </w:p>
    <w:p w:rsidR="00343B7D" w:rsidRPr="00360951" w:rsidRDefault="00343B7D" w:rsidP="00343B7D">
      <w:pPr>
        <w:ind w:firstLine="709"/>
        <w:jc w:val="both"/>
        <w:rPr>
          <w:sz w:val="12"/>
          <w:szCs w:val="12"/>
        </w:rPr>
      </w:pPr>
      <w:r w:rsidRPr="00360951">
        <w:t xml:space="preserve">  </w:t>
      </w:r>
    </w:p>
    <w:p w:rsidR="00343B7D" w:rsidRPr="008625A0" w:rsidRDefault="00343B7D" w:rsidP="00343B7D">
      <w:pPr>
        <w:ind w:firstLine="709"/>
        <w:jc w:val="both"/>
        <w:rPr>
          <w:color w:val="FF0000"/>
        </w:rPr>
      </w:pPr>
      <w:r w:rsidRPr="00360951">
        <w:rPr>
          <w:b/>
          <w:u w:val="single"/>
        </w:rPr>
        <w:t>Государственная пошлина за совершение нотариальных действий</w:t>
      </w:r>
      <w:r w:rsidRPr="00866CDE">
        <w:rPr>
          <w:b/>
        </w:rPr>
        <w:t xml:space="preserve"> </w:t>
      </w:r>
      <w:r w:rsidRPr="00360951">
        <w:t xml:space="preserve">составила </w:t>
      </w:r>
      <w:r>
        <w:t>6,3</w:t>
      </w:r>
      <w:r w:rsidRPr="00360951">
        <w:t xml:space="preserve"> </w:t>
      </w:r>
      <w:r>
        <w:t>тыс. руб.</w:t>
      </w:r>
      <w:r w:rsidRPr="00360951">
        <w:t xml:space="preserve"> или </w:t>
      </w:r>
      <w:r>
        <w:t xml:space="preserve">31,5 </w:t>
      </w:r>
      <w:r w:rsidRPr="00360951">
        <w:t>% к план</w:t>
      </w:r>
      <w:r>
        <w:t>у</w:t>
      </w:r>
      <w:r w:rsidRPr="00360951">
        <w:t xml:space="preserve"> за </w:t>
      </w:r>
      <w:smartTag w:uri="urn:schemas-microsoft-com:office:smarttags" w:element="metricconverter">
        <w:smartTagPr>
          <w:attr w:name="ProductID" w:val="2016 г"/>
        </w:smartTagPr>
        <w:r w:rsidRPr="00360951">
          <w:t>201</w:t>
        </w:r>
        <w:r>
          <w:t>6 г</w:t>
        </w:r>
      </w:smartTag>
      <w:r w:rsidRPr="00360951">
        <w:t xml:space="preserve">. </w:t>
      </w:r>
      <w:r w:rsidRPr="00DE1DC1">
        <w:t>В первом квартале 201</w:t>
      </w:r>
      <w:r>
        <w:t>5</w:t>
      </w:r>
      <w:r w:rsidRPr="00DE1DC1">
        <w:t xml:space="preserve"> года данный налог составил </w:t>
      </w:r>
      <w:r>
        <w:t>3,0 тыс</w:t>
      </w:r>
      <w:r w:rsidRPr="00DE1DC1">
        <w:t>.</w:t>
      </w:r>
      <w:r>
        <w:t xml:space="preserve"> </w:t>
      </w:r>
      <w:r w:rsidRPr="00DE1DC1">
        <w:t>руб.</w:t>
      </w:r>
    </w:p>
    <w:p w:rsidR="00343B7D" w:rsidRPr="00360951" w:rsidRDefault="00343B7D" w:rsidP="00343B7D">
      <w:pPr>
        <w:ind w:firstLine="709"/>
        <w:jc w:val="both"/>
        <w:rPr>
          <w:b/>
          <w:sz w:val="12"/>
          <w:szCs w:val="12"/>
          <w:u w:val="single"/>
        </w:rPr>
      </w:pPr>
    </w:p>
    <w:p w:rsidR="00343B7D" w:rsidRPr="00360951" w:rsidRDefault="00343B7D" w:rsidP="00343B7D">
      <w:pPr>
        <w:ind w:firstLine="709"/>
        <w:jc w:val="both"/>
        <w:rPr>
          <w:b/>
          <w:u w:val="single"/>
        </w:rPr>
      </w:pPr>
      <w:r w:rsidRPr="00360951">
        <w:rPr>
          <w:b/>
          <w:u w:val="single"/>
        </w:rPr>
        <w:t xml:space="preserve">Доходы от использования имущества, находящегося в государственной и муниципальной собственности  </w:t>
      </w:r>
    </w:p>
    <w:p w:rsidR="00343B7D" w:rsidRPr="00360951" w:rsidRDefault="00343B7D" w:rsidP="00343B7D">
      <w:pPr>
        <w:ind w:firstLine="709"/>
        <w:jc w:val="both"/>
      </w:pPr>
      <w:r w:rsidRPr="00360951">
        <w:t xml:space="preserve">В бюджет поселения поступило </w:t>
      </w:r>
      <w:r>
        <w:t>959,1</w:t>
      </w:r>
      <w:r w:rsidRPr="00360951">
        <w:t xml:space="preserve"> тыс.</w:t>
      </w:r>
      <w:r>
        <w:t xml:space="preserve"> </w:t>
      </w:r>
      <w:r w:rsidRPr="00360951">
        <w:t xml:space="preserve">руб. или </w:t>
      </w:r>
      <w:r>
        <w:t xml:space="preserve">23,7 </w:t>
      </w:r>
      <w:r w:rsidRPr="00360951">
        <w:t>% к плану за  201</w:t>
      </w:r>
      <w:r>
        <w:t>6</w:t>
      </w:r>
      <w:r w:rsidRPr="00360951">
        <w:t>г</w:t>
      </w:r>
      <w:r>
        <w:t>.</w:t>
      </w:r>
      <w:r w:rsidRPr="00360951">
        <w:t xml:space="preserve">  из них: </w:t>
      </w:r>
    </w:p>
    <w:p w:rsidR="00343B7D" w:rsidRPr="00360951" w:rsidRDefault="00343B7D" w:rsidP="00343B7D">
      <w:pPr>
        <w:ind w:firstLine="709"/>
        <w:jc w:val="both"/>
        <w:rPr>
          <w:b/>
          <w:sz w:val="8"/>
          <w:szCs w:val="8"/>
        </w:rPr>
      </w:pPr>
    </w:p>
    <w:p w:rsidR="00343B7D" w:rsidRPr="00360951" w:rsidRDefault="00343B7D" w:rsidP="00343B7D">
      <w:pPr>
        <w:ind w:firstLine="709"/>
        <w:jc w:val="both"/>
      </w:pPr>
      <w:r>
        <w:rPr>
          <w:b/>
        </w:rPr>
        <w:t>Доходы, получаемые в виде арендной платы за земельные участки</w:t>
      </w:r>
      <w:r w:rsidRPr="00360951">
        <w:t xml:space="preserve"> в сумме </w:t>
      </w:r>
      <w:r>
        <w:t xml:space="preserve">797,4 </w:t>
      </w:r>
      <w:r w:rsidRPr="00360951">
        <w:t xml:space="preserve">тыс. руб. или  </w:t>
      </w:r>
      <w:r>
        <w:t xml:space="preserve">32,6 </w:t>
      </w:r>
      <w:r w:rsidRPr="00360951">
        <w:t>% к плану за 201</w:t>
      </w:r>
      <w:r>
        <w:t>6</w:t>
      </w:r>
      <w:r w:rsidRPr="00360951">
        <w:t xml:space="preserve">г. </w:t>
      </w:r>
    </w:p>
    <w:p w:rsidR="00343B7D" w:rsidRPr="00DE1DC1" w:rsidRDefault="00343B7D" w:rsidP="00343B7D">
      <w:pPr>
        <w:ind w:firstLine="709"/>
        <w:jc w:val="both"/>
      </w:pPr>
      <w:r w:rsidRPr="00DE1DC1">
        <w:t>В  201</w:t>
      </w:r>
      <w:r>
        <w:t>5</w:t>
      </w:r>
      <w:r w:rsidRPr="00DE1DC1">
        <w:t xml:space="preserve">  году за этот период поступило </w:t>
      </w:r>
      <w:r>
        <w:t>701,0</w:t>
      </w:r>
      <w:r w:rsidRPr="00DE1DC1">
        <w:t xml:space="preserve"> тыс.</w:t>
      </w:r>
      <w:r>
        <w:t xml:space="preserve"> </w:t>
      </w:r>
      <w:r w:rsidRPr="00DE1DC1">
        <w:t xml:space="preserve">руб. </w:t>
      </w:r>
    </w:p>
    <w:p w:rsidR="00343B7D" w:rsidRPr="00360951" w:rsidRDefault="00343B7D" w:rsidP="00343B7D">
      <w:pPr>
        <w:ind w:firstLine="709"/>
        <w:jc w:val="both"/>
        <w:rPr>
          <w:sz w:val="8"/>
          <w:szCs w:val="8"/>
        </w:rPr>
      </w:pPr>
    </w:p>
    <w:p w:rsidR="00343B7D" w:rsidRPr="00360951" w:rsidRDefault="00343B7D" w:rsidP="00343B7D">
      <w:pPr>
        <w:ind w:firstLine="709"/>
        <w:jc w:val="both"/>
      </w:pPr>
      <w:r w:rsidRPr="00360951">
        <w:rPr>
          <w:b/>
        </w:rPr>
        <w:t>Прочие поступления от использования имущества</w:t>
      </w:r>
      <w:r w:rsidRPr="00360951">
        <w:t>, находящегося в собственности поселений в сумме</w:t>
      </w:r>
      <w:r>
        <w:t xml:space="preserve"> 161,7</w:t>
      </w:r>
      <w:r w:rsidRPr="00360951">
        <w:t xml:space="preserve"> тыс.</w:t>
      </w:r>
      <w:r>
        <w:t xml:space="preserve"> </w:t>
      </w:r>
      <w:r w:rsidRPr="00360951">
        <w:t xml:space="preserve">руб. или </w:t>
      </w:r>
      <w:r>
        <w:t xml:space="preserve">10,1 </w:t>
      </w:r>
      <w:r w:rsidRPr="00360951">
        <w:t xml:space="preserve">% к плану  за  </w:t>
      </w:r>
      <w:smartTag w:uri="urn:schemas-microsoft-com:office:smarttags" w:element="metricconverter">
        <w:smartTagPr>
          <w:attr w:name="ProductID" w:val="2016 г"/>
        </w:smartTagPr>
        <w:r w:rsidRPr="00360951">
          <w:t>201</w:t>
        </w:r>
        <w:r>
          <w:t xml:space="preserve">6 </w:t>
        </w:r>
        <w:r w:rsidRPr="00360951">
          <w:t>г</w:t>
        </w:r>
      </w:smartTag>
      <w:r w:rsidRPr="00360951">
        <w:t xml:space="preserve">.  </w:t>
      </w:r>
    </w:p>
    <w:p w:rsidR="00343B7D" w:rsidRPr="00DE1DC1" w:rsidRDefault="00343B7D" w:rsidP="00343B7D">
      <w:pPr>
        <w:ind w:firstLine="709"/>
        <w:jc w:val="both"/>
      </w:pPr>
      <w:r w:rsidRPr="00DE1DC1">
        <w:t>В 201</w:t>
      </w:r>
      <w:r>
        <w:t>5</w:t>
      </w:r>
      <w:r w:rsidRPr="00DE1DC1">
        <w:t xml:space="preserve">  году поступило </w:t>
      </w:r>
      <w:r>
        <w:t>164,0</w:t>
      </w:r>
      <w:r w:rsidRPr="00DE1DC1">
        <w:t xml:space="preserve"> тыс.</w:t>
      </w:r>
      <w:r>
        <w:t xml:space="preserve"> </w:t>
      </w:r>
      <w:r w:rsidRPr="00DE1DC1">
        <w:t xml:space="preserve">руб., в сравнении с прошлым годом поступило </w:t>
      </w:r>
      <w:r>
        <w:t xml:space="preserve">в 2016 году </w:t>
      </w:r>
      <w:r w:rsidRPr="00DE1DC1">
        <w:t xml:space="preserve">меньше на </w:t>
      </w:r>
      <w:r>
        <w:t>2,3</w:t>
      </w:r>
      <w:r w:rsidRPr="00DE1DC1">
        <w:t xml:space="preserve"> тыс.</w:t>
      </w:r>
      <w:r>
        <w:t xml:space="preserve"> </w:t>
      </w:r>
      <w:r w:rsidRPr="00DE1DC1">
        <w:t>рублей.</w:t>
      </w:r>
    </w:p>
    <w:p w:rsidR="00343B7D" w:rsidRPr="00360951" w:rsidRDefault="00343B7D" w:rsidP="00343B7D">
      <w:pPr>
        <w:ind w:firstLine="709"/>
        <w:jc w:val="both"/>
        <w:rPr>
          <w:sz w:val="12"/>
          <w:szCs w:val="12"/>
        </w:rPr>
      </w:pPr>
    </w:p>
    <w:p w:rsidR="00343B7D" w:rsidRDefault="00343B7D" w:rsidP="00343B7D">
      <w:pPr>
        <w:ind w:firstLine="709"/>
        <w:jc w:val="both"/>
      </w:pPr>
    </w:p>
    <w:p w:rsidR="00343B7D" w:rsidRPr="00360951" w:rsidRDefault="00343B7D" w:rsidP="00343B7D">
      <w:pPr>
        <w:jc w:val="center"/>
        <w:rPr>
          <w:b/>
          <w:smallCaps/>
        </w:rPr>
      </w:pPr>
      <w:r w:rsidRPr="00360951">
        <w:rPr>
          <w:b/>
          <w:smallCaps/>
        </w:rPr>
        <w:t>Безвозмездные поступления</w:t>
      </w:r>
    </w:p>
    <w:p w:rsidR="00343B7D" w:rsidRPr="00360951" w:rsidRDefault="00343B7D" w:rsidP="00343B7D">
      <w:pPr>
        <w:ind w:firstLine="709"/>
        <w:jc w:val="both"/>
        <w:rPr>
          <w:u w:val="single"/>
        </w:rPr>
      </w:pPr>
    </w:p>
    <w:p w:rsidR="00343B7D" w:rsidRPr="00866CDE" w:rsidRDefault="00343B7D" w:rsidP="00343B7D">
      <w:pPr>
        <w:ind w:firstLine="709"/>
        <w:jc w:val="both"/>
        <w:rPr>
          <w:b/>
          <w:u w:val="single"/>
        </w:rPr>
      </w:pPr>
      <w:r w:rsidRPr="00360951">
        <w:rPr>
          <w:b/>
          <w:u w:val="single"/>
        </w:rPr>
        <w:t xml:space="preserve">Дотации местным бюджетам от других </w:t>
      </w:r>
      <w:r w:rsidRPr="00866CDE">
        <w:rPr>
          <w:b/>
          <w:u w:val="single"/>
        </w:rPr>
        <w:t>бюджетов</w:t>
      </w:r>
      <w:r w:rsidRPr="00866CDE">
        <w:t xml:space="preserve">  п</w:t>
      </w:r>
      <w:r w:rsidRPr="00360951">
        <w:t xml:space="preserve">оступили в сумме </w:t>
      </w:r>
      <w:r>
        <w:t>2 147,4</w:t>
      </w:r>
      <w:r w:rsidRPr="00360951">
        <w:t xml:space="preserve"> тыс.</w:t>
      </w:r>
      <w:r>
        <w:t xml:space="preserve"> </w:t>
      </w:r>
      <w:r w:rsidRPr="00360951">
        <w:t xml:space="preserve">руб. или  </w:t>
      </w:r>
      <w:r>
        <w:t xml:space="preserve">25,0 </w:t>
      </w:r>
      <w:r w:rsidRPr="00360951">
        <w:t xml:space="preserve">% к плану за </w:t>
      </w:r>
      <w:smartTag w:uri="urn:schemas-microsoft-com:office:smarttags" w:element="metricconverter">
        <w:smartTagPr>
          <w:attr w:name="ProductID" w:val="2016 г"/>
        </w:smartTagPr>
        <w:r w:rsidRPr="00360951">
          <w:t>201</w:t>
        </w:r>
        <w:r>
          <w:t xml:space="preserve">6 </w:t>
        </w:r>
        <w:r w:rsidRPr="00360951">
          <w:t>г</w:t>
        </w:r>
      </w:smartTag>
      <w:r w:rsidRPr="00360951">
        <w:t xml:space="preserve">. </w:t>
      </w:r>
    </w:p>
    <w:p w:rsidR="00343B7D" w:rsidRPr="009C4E91" w:rsidRDefault="00343B7D" w:rsidP="00343B7D">
      <w:pPr>
        <w:ind w:firstLine="709"/>
        <w:jc w:val="both"/>
      </w:pPr>
      <w:r w:rsidRPr="009C4E91">
        <w:t>В 201</w:t>
      </w:r>
      <w:r>
        <w:t xml:space="preserve">5 </w:t>
      </w:r>
      <w:r w:rsidRPr="009C4E91">
        <w:t xml:space="preserve">году поступило </w:t>
      </w:r>
      <w:r>
        <w:t>1 920,0</w:t>
      </w:r>
      <w:r w:rsidRPr="009C4E91">
        <w:t xml:space="preserve"> тыс</w:t>
      </w:r>
      <w:proofErr w:type="gramStart"/>
      <w:r w:rsidRPr="009C4E91">
        <w:t>.р</w:t>
      </w:r>
      <w:proofErr w:type="gramEnd"/>
      <w:r w:rsidRPr="009C4E91">
        <w:t xml:space="preserve">уб., в сравнении с прошлым годом поступило больше на  </w:t>
      </w:r>
      <w:r>
        <w:t>227,4</w:t>
      </w:r>
      <w:r w:rsidRPr="009C4E91">
        <w:t xml:space="preserve"> тыс.руб.</w:t>
      </w:r>
    </w:p>
    <w:p w:rsidR="00343B7D" w:rsidRPr="00866CDE" w:rsidRDefault="00343B7D" w:rsidP="00343B7D">
      <w:pPr>
        <w:ind w:firstLine="709"/>
        <w:jc w:val="both"/>
        <w:rPr>
          <w:b/>
          <w:u w:val="single"/>
        </w:rPr>
      </w:pPr>
      <w:r w:rsidRPr="00360951">
        <w:rPr>
          <w:b/>
          <w:u w:val="single"/>
        </w:rPr>
        <w:lastRenderedPageBreak/>
        <w:t>Субвенции бюджетам поселений на осуществление полномочий по первичному воинскому учету</w:t>
      </w:r>
      <w:r w:rsidRPr="00866CDE">
        <w:t xml:space="preserve">  п</w:t>
      </w:r>
      <w:r w:rsidRPr="00360951">
        <w:t xml:space="preserve">оступили в сумме </w:t>
      </w:r>
      <w:r>
        <w:t>50,4</w:t>
      </w:r>
      <w:r w:rsidRPr="00360951">
        <w:t xml:space="preserve"> тыс</w:t>
      </w:r>
      <w:proofErr w:type="gramStart"/>
      <w:r w:rsidRPr="00360951">
        <w:t>.р</w:t>
      </w:r>
      <w:proofErr w:type="gramEnd"/>
      <w:r w:rsidRPr="00360951">
        <w:t xml:space="preserve">уб. или  </w:t>
      </w:r>
      <w:r>
        <w:t xml:space="preserve">16,8 </w:t>
      </w:r>
      <w:r w:rsidRPr="00360951">
        <w:t xml:space="preserve">% к  плану за </w:t>
      </w:r>
      <w:smartTag w:uri="urn:schemas-microsoft-com:office:smarttags" w:element="metricconverter">
        <w:smartTagPr>
          <w:attr w:name="ProductID" w:val="2016 г"/>
        </w:smartTagPr>
        <w:r w:rsidRPr="00360951">
          <w:t>201</w:t>
        </w:r>
        <w:r>
          <w:t xml:space="preserve">6 </w:t>
        </w:r>
        <w:r w:rsidRPr="00360951">
          <w:t>г</w:t>
        </w:r>
      </w:smartTag>
      <w:r w:rsidRPr="00360951">
        <w:t xml:space="preserve">. </w:t>
      </w:r>
    </w:p>
    <w:p w:rsidR="00343B7D" w:rsidRPr="00360951" w:rsidRDefault="00343B7D" w:rsidP="00343B7D">
      <w:pPr>
        <w:ind w:firstLine="709"/>
        <w:jc w:val="both"/>
        <w:rPr>
          <w:sz w:val="12"/>
          <w:szCs w:val="12"/>
        </w:rPr>
      </w:pPr>
    </w:p>
    <w:p w:rsidR="00343B7D" w:rsidRDefault="00343B7D" w:rsidP="00343B7D">
      <w:pPr>
        <w:ind w:firstLine="709"/>
        <w:jc w:val="both"/>
      </w:pPr>
      <w:r w:rsidRPr="00360951">
        <w:rPr>
          <w:b/>
          <w:u w:val="single"/>
        </w:rPr>
        <w:t>Субвенции местным бюджетам на выполнение передаваемых полномочи</w:t>
      </w:r>
      <w:r>
        <w:rPr>
          <w:b/>
          <w:u w:val="single"/>
        </w:rPr>
        <w:t xml:space="preserve">й субъектов </w:t>
      </w:r>
      <w:r w:rsidRPr="00866CDE">
        <w:rPr>
          <w:b/>
          <w:u w:val="single"/>
        </w:rPr>
        <w:t>РФ</w:t>
      </w:r>
      <w:r w:rsidRPr="00866CDE">
        <w:t xml:space="preserve">  п</w:t>
      </w:r>
      <w:r w:rsidRPr="00360951">
        <w:t xml:space="preserve">оступили в сумме </w:t>
      </w:r>
      <w:r>
        <w:t>8,9</w:t>
      </w:r>
      <w:r w:rsidRPr="00360951">
        <w:t xml:space="preserve"> тыс</w:t>
      </w:r>
      <w:proofErr w:type="gramStart"/>
      <w:r w:rsidRPr="00360951">
        <w:t>.р</w:t>
      </w:r>
      <w:proofErr w:type="gramEnd"/>
      <w:r w:rsidRPr="00360951">
        <w:t xml:space="preserve">уб. или </w:t>
      </w:r>
      <w:r>
        <w:t xml:space="preserve">19,7 </w:t>
      </w:r>
      <w:r w:rsidRPr="00360951">
        <w:t xml:space="preserve">% к плану за </w:t>
      </w:r>
      <w:smartTag w:uri="urn:schemas-microsoft-com:office:smarttags" w:element="metricconverter">
        <w:smartTagPr>
          <w:attr w:name="ProductID" w:val="2016 г"/>
        </w:smartTagPr>
        <w:r w:rsidRPr="00360951">
          <w:t>201</w:t>
        </w:r>
        <w:r>
          <w:t xml:space="preserve">6 </w:t>
        </w:r>
        <w:r w:rsidRPr="00360951">
          <w:t>г</w:t>
        </w:r>
      </w:smartTag>
      <w:r w:rsidRPr="00360951">
        <w:t>.</w:t>
      </w:r>
    </w:p>
    <w:p w:rsidR="00343B7D" w:rsidRDefault="00343B7D" w:rsidP="00343B7D">
      <w:pPr>
        <w:ind w:firstLine="709"/>
        <w:jc w:val="both"/>
      </w:pPr>
      <w:r>
        <w:rPr>
          <w:b/>
          <w:u w:val="single"/>
        </w:rPr>
        <w:t xml:space="preserve">Доходы бюджетов городских поселений от возврата остатков субсидий. Субвенций и иных межбюджетных трансфертов, имеющих целевое назначение, прошлых лет из бюджетов муниципальных районов </w:t>
      </w:r>
      <w:r w:rsidRPr="00866CDE">
        <w:t>п</w:t>
      </w:r>
      <w:r w:rsidRPr="00360951">
        <w:t xml:space="preserve">оступили в сумме </w:t>
      </w:r>
      <w:r>
        <w:t>39,6</w:t>
      </w:r>
      <w:r w:rsidRPr="00360951">
        <w:t xml:space="preserve"> тыс.</w:t>
      </w:r>
      <w:r>
        <w:t xml:space="preserve"> </w:t>
      </w:r>
      <w:r w:rsidRPr="00360951">
        <w:t xml:space="preserve">руб. или </w:t>
      </w:r>
      <w:r>
        <w:t xml:space="preserve">100 </w:t>
      </w:r>
      <w:r w:rsidRPr="00360951">
        <w:t>% к плану за 201</w:t>
      </w:r>
      <w:r>
        <w:t>6</w:t>
      </w:r>
      <w:r w:rsidRPr="00360951">
        <w:t>г.</w:t>
      </w:r>
    </w:p>
    <w:p w:rsidR="00343B7D" w:rsidRPr="00866CDE" w:rsidRDefault="00343B7D" w:rsidP="00343B7D">
      <w:pPr>
        <w:ind w:firstLine="709"/>
        <w:jc w:val="both"/>
        <w:rPr>
          <w:b/>
          <w:u w:val="single"/>
        </w:rPr>
      </w:pPr>
    </w:p>
    <w:p w:rsidR="00343B7D" w:rsidRPr="00360951" w:rsidRDefault="00343B7D" w:rsidP="00343B7D">
      <w:pPr>
        <w:jc w:val="both"/>
      </w:pPr>
    </w:p>
    <w:p w:rsidR="00343B7D" w:rsidRPr="00360951" w:rsidRDefault="00343B7D" w:rsidP="00343B7D">
      <w:pPr>
        <w:jc w:val="center"/>
        <w:rPr>
          <w:b/>
        </w:rPr>
      </w:pPr>
      <w:r w:rsidRPr="00360951">
        <w:rPr>
          <w:b/>
        </w:rPr>
        <w:t>РАСХОДЫ</w:t>
      </w:r>
    </w:p>
    <w:p w:rsidR="00343B7D" w:rsidRPr="00866CDE" w:rsidRDefault="00343B7D" w:rsidP="00343B7D">
      <w:pPr>
        <w:rPr>
          <w:sz w:val="12"/>
          <w:szCs w:val="12"/>
        </w:rPr>
      </w:pPr>
    </w:p>
    <w:p w:rsidR="00343B7D" w:rsidRPr="00360951" w:rsidRDefault="00343B7D" w:rsidP="00343B7D">
      <w:pPr>
        <w:jc w:val="both"/>
      </w:pPr>
      <w:r w:rsidRPr="00360951">
        <w:t xml:space="preserve">           Бюджет муниципального образования Артем</w:t>
      </w:r>
      <w:r>
        <w:t>овского городского поселения за</w:t>
      </w:r>
      <w:r w:rsidRPr="00360951">
        <w:t xml:space="preserve"> </w:t>
      </w:r>
      <w:r w:rsidRPr="00360951">
        <w:rPr>
          <w:lang w:val="en-US"/>
        </w:rPr>
        <w:t>I</w:t>
      </w:r>
      <w:r w:rsidRPr="00360951">
        <w:t xml:space="preserve"> квартал 201</w:t>
      </w:r>
      <w:r>
        <w:t>6</w:t>
      </w:r>
      <w:r w:rsidRPr="00360951">
        <w:t xml:space="preserve"> года   исполнен в сумме  </w:t>
      </w:r>
      <w:r>
        <w:t xml:space="preserve">3 664,9 тыс. </w:t>
      </w:r>
      <w:r w:rsidRPr="00360951">
        <w:t>руб.</w:t>
      </w:r>
      <w:r>
        <w:t xml:space="preserve">, что составило 11,5 </w:t>
      </w:r>
      <w:r w:rsidRPr="00360951">
        <w:t xml:space="preserve">% к годовым назначениям. </w:t>
      </w:r>
    </w:p>
    <w:p w:rsidR="00343B7D" w:rsidRPr="00866CDE" w:rsidRDefault="00343B7D" w:rsidP="00343B7D">
      <w:pPr>
        <w:jc w:val="both"/>
        <w:rPr>
          <w:sz w:val="12"/>
          <w:szCs w:val="12"/>
        </w:rPr>
      </w:pPr>
    </w:p>
    <w:p w:rsidR="00343B7D" w:rsidRPr="00360951" w:rsidRDefault="00343B7D" w:rsidP="00343B7D">
      <w:pPr>
        <w:jc w:val="center"/>
        <w:rPr>
          <w:b/>
          <w:smallCaps/>
        </w:rPr>
      </w:pPr>
      <w:r w:rsidRPr="00360951">
        <w:rPr>
          <w:b/>
          <w:smallCaps/>
        </w:rPr>
        <w:t>Расходы исполнены по разделам:</w:t>
      </w:r>
    </w:p>
    <w:p w:rsidR="00343B7D" w:rsidRPr="00360951" w:rsidRDefault="00343B7D" w:rsidP="00343B7D">
      <w:pPr>
        <w:jc w:val="both"/>
        <w:rPr>
          <w:b/>
          <w:smallCaps/>
          <w:sz w:val="12"/>
          <w:szCs w:val="12"/>
        </w:rPr>
      </w:pPr>
    </w:p>
    <w:p w:rsidR="00343B7D" w:rsidRPr="00360951" w:rsidRDefault="00343B7D" w:rsidP="00343B7D">
      <w:pPr>
        <w:jc w:val="both"/>
      </w:pPr>
      <w:r w:rsidRPr="00360951">
        <w:rPr>
          <w:b/>
        </w:rPr>
        <w:t xml:space="preserve">    </w:t>
      </w:r>
      <w:r w:rsidRPr="00360951">
        <w:rPr>
          <w:b/>
          <w:u w:val="single"/>
        </w:rPr>
        <w:t>Общегосударственные расходы</w:t>
      </w:r>
      <w:r w:rsidRPr="00360951">
        <w:t xml:space="preserve"> составили </w:t>
      </w:r>
      <w:r>
        <w:t>3 344,4</w:t>
      </w:r>
      <w:r w:rsidRPr="00360951">
        <w:t xml:space="preserve"> тыс.</w:t>
      </w:r>
      <w:r>
        <w:t xml:space="preserve"> </w:t>
      </w:r>
      <w:r w:rsidRPr="00360951">
        <w:t>руб. из них:</w:t>
      </w:r>
    </w:p>
    <w:p w:rsidR="00343B7D" w:rsidRPr="00360951" w:rsidRDefault="00343B7D" w:rsidP="00343B7D">
      <w:pPr>
        <w:jc w:val="both"/>
        <w:rPr>
          <w:sz w:val="12"/>
          <w:szCs w:val="12"/>
        </w:rPr>
      </w:pPr>
    </w:p>
    <w:p w:rsidR="00343B7D" w:rsidRPr="00360951" w:rsidRDefault="00343B7D" w:rsidP="00343B7D">
      <w:pPr>
        <w:jc w:val="both"/>
      </w:pPr>
      <w:r w:rsidRPr="00360951">
        <w:t>- Глава муни</w:t>
      </w:r>
      <w:r>
        <w:t>ципального образования в сумме 367,8</w:t>
      </w:r>
      <w:r w:rsidRPr="00360951">
        <w:t xml:space="preserve"> тыс.</w:t>
      </w:r>
      <w:r>
        <w:t xml:space="preserve"> руб. или 28,8 </w:t>
      </w:r>
      <w:r w:rsidRPr="00360951">
        <w:t>% к годовым назначениям, из них на выплату зарплат</w:t>
      </w:r>
      <w:r>
        <w:t>ы 366,5</w:t>
      </w:r>
      <w:r w:rsidRPr="00360951">
        <w:t xml:space="preserve"> тыс. руб., с начислениями НДФЛ.</w:t>
      </w:r>
    </w:p>
    <w:p w:rsidR="00343B7D" w:rsidRPr="00360951" w:rsidRDefault="00343B7D" w:rsidP="00343B7D">
      <w:pPr>
        <w:jc w:val="both"/>
      </w:pPr>
      <w:r w:rsidRPr="00360951">
        <w:t>- Председатель предст</w:t>
      </w:r>
      <w:r>
        <w:t xml:space="preserve">авительного органа в сумме 182,8 тыс. руб. или 22,4 </w:t>
      </w:r>
      <w:r w:rsidRPr="00360951">
        <w:t xml:space="preserve">% к годовым назначениям,  из них на выплату зарплаты </w:t>
      </w:r>
      <w:r>
        <w:t>182,8</w:t>
      </w:r>
      <w:r w:rsidRPr="00360951">
        <w:t xml:space="preserve"> тыс. руб., с начислениями НДФЛ.</w:t>
      </w:r>
    </w:p>
    <w:p w:rsidR="00343B7D" w:rsidRPr="00360951" w:rsidRDefault="00343B7D" w:rsidP="00343B7D">
      <w:pPr>
        <w:jc w:val="both"/>
      </w:pPr>
      <w:r w:rsidRPr="00360951">
        <w:t>-  Аппарат пред</w:t>
      </w:r>
      <w:r>
        <w:t>ставительного органа  в сумме 29,3</w:t>
      </w:r>
      <w:r w:rsidRPr="00360951">
        <w:t xml:space="preserve"> тыс.</w:t>
      </w:r>
      <w:r>
        <w:t xml:space="preserve"> </w:t>
      </w:r>
      <w:r w:rsidRPr="00360951">
        <w:t xml:space="preserve">руб., что составляет </w:t>
      </w:r>
      <w:r>
        <w:t xml:space="preserve">8,9 </w:t>
      </w:r>
      <w:r w:rsidRPr="00360951">
        <w:t>% к плану</w:t>
      </w:r>
      <w:r>
        <w:t>.</w:t>
      </w:r>
    </w:p>
    <w:p w:rsidR="00343B7D" w:rsidRPr="00360951" w:rsidRDefault="00343B7D" w:rsidP="00343B7D">
      <w:pPr>
        <w:jc w:val="both"/>
      </w:pPr>
      <w:r w:rsidRPr="00360951">
        <w:t>-  Аппарат местн</w:t>
      </w:r>
      <w:r>
        <w:t xml:space="preserve">ого самоуправления в сумме 2 764,5  тыс. руб. или 19,3 </w:t>
      </w:r>
      <w:r w:rsidRPr="00360951">
        <w:t>% к плану за 201</w:t>
      </w:r>
      <w:r>
        <w:t>6</w:t>
      </w:r>
      <w:r w:rsidRPr="00360951">
        <w:t xml:space="preserve"> год, и</w:t>
      </w:r>
      <w:r>
        <w:t>з них на выплату зарплаты  2 244,3</w:t>
      </w:r>
      <w:r w:rsidRPr="00360951">
        <w:t xml:space="preserve">  тыс. руб., с начислениями НДФЛ</w:t>
      </w:r>
      <w:r>
        <w:t>.</w:t>
      </w:r>
    </w:p>
    <w:p w:rsidR="00343B7D" w:rsidRPr="00360951" w:rsidRDefault="00343B7D" w:rsidP="00343B7D">
      <w:pPr>
        <w:jc w:val="both"/>
        <w:rPr>
          <w:sz w:val="12"/>
          <w:szCs w:val="12"/>
        </w:rPr>
      </w:pPr>
    </w:p>
    <w:p w:rsidR="00343B7D" w:rsidRPr="00360951" w:rsidRDefault="00343B7D" w:rsidP="00343B7D">
      <w:pPr>
        <w:jc w:val="both"/>
      </w:pPr>
      <w:r w:rsidRPr="00360951">
        <w:rPr>
          <w:b/>
        </w:rPr>
        <w:t xml:space="preserve">    </w:t>
      </w:r>
      <w:r w:rsidRPr="00360951">
        <w:rPr>
          <w:b/>
          <w:u w:val="single"/>
        </w:rPr>
        <w:t>Национальная оборона</w:t>
      </w:r>
      <w:r>
        <w:t xml:space="preserve">  в сумме 50,4</w:t>
      </w:r>
      <w:r w:rsidRPr="00360951">
        <w:t xml:space="preserve"> тыс. руб., что со</w:t>
      </w:r>
      <w:r>
        <w:t xml:space="preserve">ставило16,8 </w:t>
      </w:r>
      <w:r w:rsidRPr="00360951">
        <w:t xml:space="preserve">% к  плану за </w:t>
      </w:r>
      <w:smartTag w:uri="urn:schemas-microsoft-com:office:smarttags" w:element="metricconverter">
        <w:smartTagPr>
          <w:attr w:name="ProductID" w:val="2016 г"/>
        </w:smartTagPr>
        <w:r w:rsidRPr="00360951">
          <w:t>201</w:t>
        </w:r>
        <w:r>
          <w:t xml:space="preserve">6 </w:t>
        </w:r>
        <w:r w:rsidRPr="00360951">
          <w:t>г</w:t>
        </w:r>
      </w:smartTag>
      <w:r w:rsidRPr="00360951">
        <w:t>.</w:t>
      </w:r>
    </w:p>
    <w:p w:rsidR="00343B7D" w:rsidRPr="00FC76B9" w:rsidRDefault="00343B7D" w:rsidP="00343B7D">
      <w:pPr>
        <w:jc w:val="both"/>
      </w:pPr>
      <w:r w:rsidRPr="00360951">
        <w:t>В том числе</w:t>
      </w:r>
      <w:r>
        <w:t>: на заработную плату в сумме 52,7</w:t>
      </w:r>
      <w:r w:rsidRPr="00360951">
        <w:t xml:space="preserve"> тыс. руб., с начислениями НДФЛ.</w:t>
      </w:r>
    </w:p>
    <w:p w:rsidR="00343B7D" w:rsidRDefault="00343B7D" w:rsidP="00343B7D">
      <w:pPr>
        <w:jc w:val="both"/>
      </w:pPr>
      <w:r w:rsidRPr="00360951">
        <w:rPr>
          <w:b/>
        </w:rPr>
        <w:t xml:space="preserve">    </w:t>
      </w:r>
      <w:r w:rsidRPr="00360951">
        <w:rPr>
          <w:b/>
          <w:u w:val="single"/>
        </w:rPr>
        <w:t>Общеэкономические вопросы</w:t>
      </w:r>
      <w:r>
        <w:t xml:space="preserve">  в сумме 5,6</w:t>
      </w:r>
      <w:r w:rsidRPr="00360951">
        <w:t xml:space="preserve"> тыс. руб., что со</w:t>
      </w:r>
      <w:r>
        <w:t xml:space="preserve">ставило 12,6 </w:t>
      </w:r>
      <w:r w:rsidRPr="00360951">
        <w:t xml:space="preserve">% к  плану за </w:t>
      </w:r>
      <w:smartTag w:uri="urn:schemas-microsoft-com:office:smarttags" w:element="metricconverter">
        <w:smartTagPr>
          <w:attr w:name="ProductID" w:val="2016 г"/>
        </w:smartTagPr>
        <w:r w:rsidRPr="00360951">
          <w:t>201</w:t>
        </w:r>
        <w:r>
          <w:t xml:space="preserve">6 </w:t>
        </w:r>
        <w:r w:rsidRPr="00360951">
          <w:t>г</w:t>
        </w:r>
      </w:smartTag>
      <w:r w:rsidRPr="00360951">
        <w:t>. В том числе: на з</w:t>
      </w:r>
      <w:r>
        <w:t xml:space="preserve">аработную плату в сумме 5,6 </w:t>
      </w:r>
      <w:r w:rsidRPr="00360951">
        <w:t>тыс. руб., с начислениями НДФЛ.</w:t>
      </w:r>
    </w:p>
    <w:p w:rsidR="00343B7D" w:rsidRPr="00FC76B9" w:rsidRDefault="00343B7D" w:rsidP="00343B7D">
      <w:pPr>
        <w:jc w:val="both"/>
      </w:pPr>
      <w:r>
        <w:t xml:space="preserve">    </w:t>
      </w:r>
      <w:r w:rsidRPr="005D717F">
        <w:rPr>
          <w:b/>
          <w:u w:val="single"/>
        </w:rPr>
        <w:t>Дорожное хозяйство</w:t>
      </w:r>
      <w:r>
        <w:t xml:space="preserve"> в сумме 106,8 тыс. руб.,  что составило 13,7 % к плану за 2016 год.</w:t>
      </w:r>
    </w:p>
    <w:p w:rsidR="00343B7D" w:rsidRPr="00360951" w:rsidRDefault="00343B7D" w:rsidP="00343B7D">
      <w:pPr>
        <w:jc w:val="both"/>
        <w:rPr>
          <w:b/>
          <w:u w:val="single"/>
        </w:rPr>
      </w:pPr>
      <w:r w:rsidRPr="00360951">
        <w:rPr>
          <w:b/>
        </w:rPr>
        <w:t xml:space="preserve">    </w:t>
      </w:r>
      <w:r w:rsidRPr="00360951">
        <w:rPr>
          <w:b/>
          <w:u w:val="single"/>
        </w:rPr>
        <w:t>Жилищно-коммунальное хозяйство</w:t>
      </w:r>
    </w:p>
    <w:p w:rsidR="00343B7D" w:rsidRPr="00FC76B9" w:rsidRDefault="00343B7D" w:rsidP="00343B7D">
      <w:pPr>
        <w:jc w:val="both"/>
      </w:pPr>
      <w:r w:rsidRPr="00360951">
        <w:t xml:space="preserve">  Расходы по ЖКХ составили </w:t>
      </w:r>
      <w:r>
        <w:t xml:space="preserve">157,7 тыс. руб., что составило 1,3 </w:t>
      </w:r>
      <w:r w:rsidRPr="00360951">
        <w:t xml:space="preserve">% к плану за </w:t>
      </w:r>
      <w:smartTag w:uri="urn:schemas-microsoft-com:office:smarttags" w:element="metricconverter">
        <w:smartTagPr>
          <w:attr w:name="ProductID" w:val="2016 г"/>
        </w:smartTagPr>
        <w:r w:rsidRPr="00360951">
          <w:t>201</w:t>
        </w:r>
        <w:r>
          <w:t xml:space="preserve">6 </w:t>
        </w:r>
        <w:r w:rsidRPr="00360951">
          <w:t>г</w:t>
        </w:r>
      </w:smartTag>
      <w:r w:rsidRPr="00360951">
        <w:t>. из них:</w:t>
      </w:r>
    </w:p>
    <w:p w:rsidR="00343B7D" w:rsidRDefault="00343B7D" w:rsidP="00343B7D">
      <w:pPr>
        <w:jc w:val="both"/>
      </w:pPr>
      <w:r>
        <w:rPr>
          <w:sz w:val="12"/>
          <w:szCs w:val="12"/>
        </w:rPr>
        <w:t xml:space="preserve">     </w:t>
      </w:r>
      <w:r>
        <w:rPr>
          <w:u w:val="single"/>
        </w:rPr>
        <w:t>Жилищн</w:t>
      </w:r>
      <w:r w:rsidRPr="00D11CE7">
        <w:rPr>
          <w:u w:val="single"/>
        </w:rPr>
        <w:t>ое хозяйство</w:t>
      </w:r>
      <w:r>
        <w:rPr>
          <w:u w:val="single"/>
        </w:rPr>
        <w:t xml:space="preserve"> в сумме  </w:t>
      </w:r>
      <w:r>
        <w:t xml:space="preserve"> 87,7 тыс. руб. </w:t>
      </w:r>
    </w:p>
    <w:p w:rsidR="00343B7D" w:rsidRPr="00391402" w:rsidRDefault="00343B7D" w:rsidP="00343B7D">
      <w:pPr>
        <w:jc w:val="both"/>
        <w:rPr>
          <w:sz w:val="12"/>
          <w:szCs w:val="12"/>
        </w:rPr>
      </w:pPr>
      <w:r>
        <w:t xml:space="preserve">  - оплата в фонд капитального ремонта (январь, февраль 2016г.) – 87,7 тыс. руб.</w:t>
      </w:r>
    </w:p>
    <w:p w:rsidR="00343B7D" w:rsidRPr="00BE46B3" w:rsidRDefault="00343B7D" w:rsidP="00343B7D">
      <w:pPr>
        <w:ind w:firstLine="180"/>
        <w:jc w:val="both"/>
      </w:pPr>
      <w:r w:rsidRPr="00BE46B3">
        <w:rPr>
          <w:u w:val="single"/>
        </w:rPr>
        <w:t>Коммунальное хозяйство в сумме</w:t>
      </w:r>
      <w:r w:rsidRPr="00BE46B3">
        <w:t xml:space="preserve"> </w:t>
      </w:r>
      <w:r>
        <w:t>4,7</w:t>
      </w:r>
      <w:r w:rsidRPr="00BE46B3">
        <w:t xml:space="preserve"> тыс</w:t>
      </w:r>
      <w:proofErr w:type="gramStart"/>
      <w:r w:rsidRPr="00BE46B3">
        <w:t>.р</w:t>
      </w:r>
      <w:proofErr w:type="gramEnd"/>
      <w:r w:rsidRPr="00BE46B3">
        <w:t>уб. из них:</w:t>
      </w:r>
    </w:p>
    <w:p w:rsidR="00343B7D" w:rsidRDefault="00343B7D" w:rsidP="00343B7D">
      <w:pPr>
        <w:jc w:val="both"/>
      </w:pPr>
      <w:r w:rsidRPr="00BE46B3">
        <w:t>- Оплата за коммунальные услуги</w:t>
      </w:r>
      <w:r>
        <w:t xml:space="preserve"> по бане  4,7</w:t>
      </w:r>
      <w:r w:rsidRPr="00BE46B3">
        <w:t xml:space="preserve"> тыс. руб</w:t>
      </w:r>
      <w:r>
        <w:t>.</w:t>
      </w:r>
      <w:r w:rsidRPr="00BE46B3">
        <w:t xml:space="preserve"> </w:t>
      </w:r>
    </w:p>
    <w:p w:rsidR="00343B7D" w:rsidRPr="00BE46B3" w:rsidRDefault="00343B7D" w:rsidP="00343B7D">
      <w:pPr>
        <w:jc w:val="both"/>
      </w:pPr>
      <w:r>
        <w:t xml:space="preserve"> </w:t>
      </w:r>
      <w:r w:rsidRPr="00BE46B3">
        <w:t xml:space="preserve"> </w:t>
      </w:r>
      <w:r w:rsidRPr="00BE46B3">
        <w:rPr>
          <w:u w:val="single"/>
        </w:rPr>
        <w:t>Мероприятия по благоустройству</w:t>
      </w:r>
      <w:r w:rsidRPr="00BE46B3">
        <w:t xml:space="preserve"> в сумме  </w:t>
      </w:r>
      <w:r>
        <w:t>65,3</w:t>
      </w:r>
      <w:r w:rsidRPr="00BE46B3">
        <w:t xml:space="preserve"> тыс.</w:t>
      </w:r>
      <w:r>
        <w:t xml:space="preserve"> </w:t>
      </w:r>
      <w:r w:rsidRPr="00BE46B3">
        <w:t xml:space="preserve">руб. из них: </w:t>
      </w:r>
    </w:p>
    <w:p w:rsidR="00343B7D" w:rsidRDefault="00343B7D" w:rsidP="00343B7D">
      <w:pPr>
        <w:jc w:val="both"/>
      </w:pPr>
      <w:r w:rsidRPr="00BE46B3">
        <w:t xml:space="preserve">- Затраты на уличное освещение – </w:t>
      </w:r>
      <w:r>
        <w:t>57,2</w:t>
      </w:r>
      <w:r w:rsidRPr="00BE46B3">
        <w:t xml:space="preserve"> тыс.</w:t>
      </w:r>
      <w:r>
        <w:t xml:space="preserve"> </w:t>
      </w:r>
      <w:r w:rsidRPr="00BE46B3">
        <w:t>руб</w:t>
      </w:r>
      <w:r>
        <w:t>.</w:t>
      </w:r>
    </w:p>
    <w:p w:rsidR="00343B7D" w:rsidRDefault="00343B7D" w:rsidP="00343B7D">
      <w:pPr>
        <w:jc w:val="both"/>
      </w:pPr>
      <w:r>
        <w:t>- ремонт линии уличного освещения  - 5,8 тыс. руб.</w:t>
      </w:r>
    </w:p>
    <w:p w:rsidR="00343B7D" w:rsidRDefault="00343B7D" w:rsidP="00343B7D">
      <w:pPr>
        <w:jc w:val="both"/>
      </w:pPr>
      <w:r>
        <w:t>- приобретение ламп ДРЛ -1,0 тыс. руб.</w:t>
      </w:r>
    </w:p>
    <w:p w:rsidR="00343B7D" w:rsidRPr="00BE46B3" w:rsidRDefault="00343B7D" w:rsidP="00343B7D">
      <w:pPr>
        <w:jc w:val="both"/>
        <w:rPr>
          <w:i/>
        </w:rPr>
      </w:pPr>
      <w:r>
        <w:t>- приобретение контактора для линии уличного освещения – 1,3 тыс. руб.</w:t>
      </w:r>
    </w:p>
    <w:p w:rsidR="00343B7D" w:rsidRPr="00360951" w:rsidRDefault="00343B7D" w:rsidP="00343B7D">
      <w:pPr>
        <w:jc w:val="both"/>
      </w:pPr>
      <w:r w:rsidRPr="00BE46B3">
        <w:t xml:space="preserve">    </w:t>
      </w:r>
    </w:p>
    <w:p w:rsidR="00343B7D" w:rsidRPr="00360951" w:rsidRDefault="00343B7D" w:rsidP="00343B7D"/>
    <w:p w:rsidR="00343B7D" w:rsidRPr="00FC76B9" w:rsidRDefault="00343B7D" w:rsidP="00343B7D">
      <w:pPr>
        <w:rPr>
          <w:i/>
        </w:rPr>
      </w:pPr>
      <w:r w:rsidRPr="00360951">
        <w:rPr>
          <w:i/>
        </w:rPr>
        <w:t xml:space="preserve">Исполнитель: </w:t>
      </w:r>
      <w:r>
        <w:rPr>
          <w:i/>
        </w:rPr>
        <w:t>Матыцина И. А.</w:t>
      </w:r>
    </w:p>
    <w:p w:rsidR="00893A7F" w:rsidRDefault="00893A7F" w:rsidP="00893A7F">
      <w:pPr>
        <w:tabs>
          <w:tab w:val="left" w:pos="3336"/>
        </w:tabs>
        <w:jc w:val="center"/>
      </w:pPr>
    </w:p>
    <w:p w:rsidR="00893A7F" w:rsidRDefault="00893A7F" w:rsidP="00893A7F">
      <w:pPr>
        <w:tabs>
          <w:tab w:val="left" w:pos="3336"/>
        </w:tabs>
        <w:jc w:val="center"/>
      </w:pPr>
    </w:p>
    <w:p w:rsidR="00893A7F" w:rsidRDefault="00893A7F" w:rsidP="00893A7F">
      <w:pPr>
        <w:tabs>
          <w:tab w:val="left" w:pos="3336"/>
        </w:tabs>
        <w:jc w:val="center"/>
      </w:pPr>
    </w:p>
    <w:p w:rsidR="00893A7F" w:rsidRDefault="00893A7F" w:rsidP="00893A7F">
      <w:pPr>
        <w:tabs>
          <w:tab w:val="left" w:pos="3336"/>
        </w:tabs>
        <w:jc w:val="center"/>
      </w:pPr>
    </w:p>
    <w:p w:rsidR="004A2AE9" w:rsidRDefault="004A2AE9" w:rsidP="00893A7F">
      <w:pPr>
        <w:tabs>
          <w:tab w:val="left" w:pos="3336"/>
        </w:tabs>
        <w:jc w:val="center"/>
      </w:pPr>
    </w:p>
    <w:p w:rsidR="00A32C5D" w:rsidRDefault="00A32C5D" w:rsidP="00893A7F">
      <w:pPr>
        <w:tabs>
          <w:tab w:val="left" w:pos="3336"/>
        </w:tabs>
        <w:jc w:val="center"/>
      </w:pPr>
    </w:p>
    <w:p w:rsidR="00A32C5D" w:rsidRPr="00784376" w:rsidRDefault="00A32C5D" w:rsidP="00893A7F">
      <w:pPr>
        <w:tabs>
          <w:tab w:val="left" w:pos="3336"/>
        </w:tabs>
        <w:jc w:val="center"/>
      </w:pPr>
    </w:p>
    <w:tbl>
      <w:tblPr>
        <w:tblpPr w:leftFromText="180" w:rightFromText="180" w:vertAnchor="text" w:horzAnchor="margin" w:tblpY="155"/>
        <w:tblW w:w="10003" w:type="dxa"/>
        <w:tblLook w:val="0000"/>
      </w:tblPr>
      <w:tblGrid>
        <w:gridCol w:w="3380"/>
        <w:gridCol w:w="380"/>
        <w:gridCol w:w="394"/>
        <w:gridCol w:w="287"/>
        <w:gridCol w:w="1681"/>
        <w:gridCol w:w="279"/>
        <w:gridCol w:w="1062"/>
        <w:gridCol w:w="177"/>
        <w:gridCol w:w="1019"/>
        <w:gridCol w:w="21"/>
        <w:gridCol w:w="1312"/>
        <w:gridCol w:w="11"/>
      </w:tblGrid>
      <w:tr w:rsidR="004A2AE9" w:rsidTr="004A2AE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Приложение №1</w:t>
            </w:r>
          </w:p>
        </w:tc>
      </w:tr>
      <w:tr w:rsidR="004A2AE9" w:rsidTr="004A2AE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к решению Думы  </w:t>
            </w:r>
            <w:proofErr w:type="gramStart"/>
            <w:r>
              <w:rPr>
                <w:i/>
                <w:iCs/>
                <w:sz w:val="16"/>
                <w:szCs w:val="16"/>
              </w:rPr>
              <w:t>Артемовского</w:t>
            </w:r>
            <w:proofErr w:type="gramEnd"/>
          </w:p>
        </w:tc>
      </w:tr>
      <w:tr w:rsidR="004A2AE9" w:rsidTr="004A2AE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городского поселения</w:t>
            </w:r>
          </w:p>
        </w:tc>
      </w:tr>
      <w:tr w:rsidR="004A2AE9" w:rsidTr="004A2AE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от  27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i/>
                  <w:iCs/>
                  <w:sz w:val="16"/>
                  <w:szCs w:val="16"/>
                </w:rPr>
                <w:t>2016 г</w:t>
              </w:r>
            </w:smartTag>
            <w:r>
              <w:rPr>
                <w:i/>
                <w:iCs/>
                <w:sz w:val="16"/>
                <w:szCs w:val="16"/>
              </w:rPr>
              <w:t xml:space="preserve">. № 18 </w:t>
            </w:r>
          </w:p>
        </w:tc>
      </w:tr>
      <w:tr w:rsidR="004A2AE9" w:rsidTr="004A2AE9">
        <w:trPr>
          <w:trHeight w:val="282"/>
        </w:trPr>
        <w:tc>
          <w:tcPr>
            <w:tcW w:w="86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ОТЧЕТ ОБ ИСПОЛНЕНИИ БЮДЖЕТА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A2AE9" w:rsidTr="004A2AE9">
        <w:trPr>
          <w:trHeight w:val="28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4A2AE9" w:rsidTr="004A2AE9">
        <w:trPr>
          <w:trHeight w:val="28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1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6"/>
                  <w:szCs w:val="16"/>
                </w:rPr>
                <w:t>2016 г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0503117</w:t>
            </w:r>
          </w:p>
        </w:tc>
      </w:tr>
      <w:tr w:rsidR="004A2AE9" w:rsidTr="004A2AE9">
        <w:trPr>
          <w:trHeight w:val="28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Дата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01.04.2016</w:t>
            </w:r>
          </w:p>
        </w:tc>
      </w:tr>
      <w:tr w:rsidR="004A2AE9" w:rsidTr="004A2AE9">
        <w:trPr>
          <w:trHeight w:val="28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по ОКПО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04145631</w:t>
            </w:r>
          </w:p>
        </w:tc>
      </w:tr>
      <w:tr w:rsidR="004A2AE9" w:rsidTr="004A2AE9">
        <w:trPr>
          <w:trHeight w:val="409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финансового органа</w:t>
            </w:r>
          </w:p>
        </w:tc>
        <w:tc>
          <w:tcPr>
            <w:tcW w:w="408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Артемовское городское поселение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по БК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</w:tr>
      <w:tr w:rsidR="004A2AE9" w:rsidTr="004A2AE9">
        <w:trPr>
          <w:trHeight w:val="409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40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городских поселений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по ОКТМО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25602155</w:t>
            </w:r>
          </w:p>
        </w:tc>
      </w:tr>
      <w:tr w:rsidR="004A2AE9" w:rsidTr="004A2AE9">
        <w:trPr>
          <w:trHeight w:val="28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A2AE9" w:rsidTr="004A2AE9">
        <w:trPr>
          <w:trHeight w:val="28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измерения:  руб.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  <w:tr w:rsidR="004A2AE9" w:rsidTr="004A2AE9">
        <w:trPr>
          <w:trHeight w:val="282"/>
        </w:trPr>
        <w:tc>
          <w:tcPr>
            <w:tcW w:w="1000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1. Доходы бюджета</w:t>
            </w:r>
          </w:p>
        </w:tc>
      </w:tr>
      <w:tr w:rsidR="004A2AE9" w:rsidTr="004A2AE9">
        <w:trPr>
          <w:trHeight w:val="259"/>
        </w:trPr>
        <w:tc>
          <w:tcPr>
            <w:tcW w:w="3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7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19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4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9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13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4A2AE9" w:rsidTr="004A2AE9">
        <w:trPr>
          <w:trHeight w:val="240"/>
        </w:trPr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</w:tr>
      <w:tr w:rsidR="004A2AE9" w:rsidTr="004A2AE9">
        <w:trPr>
          <w:trHeight w:val="184"/>
        </w:trPr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AE9" w:rsidRDefault="004A2AE9" w:rsidP="004A2AE9">
            <w:pPr>
              <w:rPr>
                <w:sz w:val="16"/>
                <w:szCs w:val="16"/>
              </w:rPr>
            </w:pPr>
          </w:p>
        </w:tc>
      </w:tr>
      <w:tr w:rsidR="004A2AE9" w:rsidTr="004A2AE9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A2AE9" w:rsidTr="004A2AE9">
        <w:trPr>
          <w:trHeight w:val="34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бюджета - всего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25 325 916,56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5 307 913,06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20 078 520,75</w:t>
            </w:r>
          </w:p>
        </w:tc>
      </w:tr>
      <w:tr w:rsidR="004A2AE9" w:rsidTr="004A2AE9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A2AE9" w:rsidTr="004A2AE9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90410000000000000000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13 788 782,00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3 061 606,33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10 787 692,92</w:t>
            </w:r>
          </w:p>
        </w:tc>
      </w:tr>
      <w:tr w:rsidR="004A2AE9" w:rsidTr="004A2AE9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90410100000000000000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8 678 000,00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1 684 196,46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6 993 803,54</w:t>
            </w:r>
          </w:p>
        </w:tc>
      </w:tr>
      <w:tr w:rsidR="004A2AE9" w:rsidTr="004A2AE9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90410102000010000110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8 678 000,00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1 684 196,46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6 993 803,54</w:t>
            </w:r>
          </w:p>
        </w:tc>
      </w:tr>
      <w:tr w:rsidR="004A2AE9" w:rsidTr="004A2AE9">
        <w:trPr>
          <w:trHeight w:val="136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90410102010010000110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8 500 000,00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1 496 456,09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7 003 543,91</w:t>
            </w:r>
          </w:p>
        </w:tc>
      </w:tr>
      <w:tr w:rsidR="004A2AE9" w:rsidTr="004A2AE9">
        <w:trPr>
          <w:trHeight w:val="204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90410102020010000110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</w:tr>
      <w:tr w:rsidR="004A2AE9" w:rsidTr="004A2AE9">
        <w:trPr>
          <w:trHeight w:val="91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90410102030010000110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7,87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6 992,13</w:t>
            </w:r>
          </w:p>
        </w:tc>
      </w:tr>
      <w:tr w:rsidR="004A2AE9" w:rsidTr="004A2AE9">
        <w:trPr>
          <w:trHeight w:val="1418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90410102040010000110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187 732,50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-17 732,50</w:t>
            </w:r>
          </w:p>
        </w:tc>
      </w:tr>
      <w:tr w:rsidR="004A2AE9" w:rsidTr="004A2AE9">
        <w:trPr>
          <w:trHeight w:val="7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</w:t>
            </w:r>
            <w:r>
              <w:rPr>
                <w:sz w:val="16"/>
                <w:szCs w:val="16"/>
              </w:rPr>
              <w:lastRenderedPageBreak/>
              <w:t>отмененному)</w:t>
            </w:r>
            <w:proofErr w:type="gramEnd"/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90410102040011000110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187 732,50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-17 732,50</w:t>
            </w:r>
          </w:p>
        </w:tc>
      </w:tr>
      <w:tr w:rsidR="004A2AE9" w:rsidTr="004A2AE9">
        <w:trPr>
          <w:trHeight w:val="69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90410300000000000000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777 782,00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194 939,93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582 842,07</w:t>
            </w:r>
          </w:p>
        </w:tc>
      </w:tr>
      <w:tr w:rsidR="004A2AE9" w:rsidTr="004A2AE9">
        <w:trPr>
          <w:trHeight w:val="5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90410302000010000110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777 782,00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194 939,93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582 842,07</w:t>
            </w:r>
          </w:p>
        </w:tc>
      </w:tr>
      <w:tr w:rsidR="004A2AE9" w:rsidTr="004A2AE9">
        <w:trPr>
          <w:trHeight w:val="1032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90410302230010000110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67 808,10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208 191,90</w:t>
            </w:r>
          </w:p>
        </w:tc>
      </w:tr>
      <w:tr w:rsidR="004A2AE9" w:rsidTr="004A2AE9">
        <w:trPr>
          <w:trHeight w:val="159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6"/>
                <w:szCs w:val="16"/>
              </w:rPr>
              <w:t>инжекторных</w:t>
            </w:r>
            <w:proofErr w:type="spellEnd"/>
            <w:r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90410302240010000110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4 192,00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1 184,55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3 007,45</w:t>
            </w:r>
          </w:p>
        </w:tc>
      </w:tr>
      <w:tr w:rsidR="004A2AE9" w:rsidTr="004A2AE9">
        <w:trPr>
          <w:trHeight w:val="136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90410302250010000110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602 340,00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138 139,27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464 200,73</w:t>
            </w:r>
          </w:p>
        </w:tc>
      </w:tr>
      <w:tr w:rsidR="004A2AE9" w:rsidTr="004A2AE9">
        <w:trPr>
          <w:trHeight w:val="136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90410302260010000110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-104 750,00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-12 191,99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-92 558,01</w:t>
            </w:r>
          </w:p>
        </w:tc>
      </w:tr>
      <w:tr w:rsidR="004A2AE9" w:rsidTr="004A2AE9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90410600000000000000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217 081,22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7 918,78</w:t>
            </w:r>
          </w:p>
        </w:tc>
      </w:tr>
      <w:tr w:rsidR="004A2AE9" w:rsidTr="004A2AE9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90410601000000000110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10 931,53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34 068,47</w:t>
            </w:r>
          </w:p>
        </w:tc>
      </w:tr>
      <w:tr w:rsidR="004A2AE9" w:rsidTr="004A2AE9">
        <w:trPr>
          <w:trHeight w:val="79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90410601030130000110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10 931,53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34 068,47</w:t>
            </w:r>
          </w:p>
        </w:tc>
      </w:tr>
      <w:tr w:rsidR="004A2AE9" w:rsidTr="004A2AE9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90410606000000000110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206 149,69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-26 149,69</w:t>
            </w:r>
          </w:p>
        </w:tc>
      </w:tr>
      <w:tr w:rsidR="004A2AE9" w:rsidTr="004A2AE9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90410606030000000110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191 930,62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-61 930,62</w:t>
            </w:r>
          </w:p>
        </w:tc>
      </w:tr>
      <w:tr w:rsidR="004A2AE9" w:rsidTr="004A2AE9">
        <w:trPr>
          <w:trHeight w:val="69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90410606033130000110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191 930,62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-61 930,62</w:t>
            </w:r>
          </w:p>
        </w:tc>
      </w:tr>
      <w:tr w:rsidR="004A2AE9" w:rsidTr="004A2AE9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90410606040000000110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14 219,07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35 780,93</w:t>
            </w:r>
          </w:p>
        </w:tc>
      </w:tr>
      <w:tr w:rsidR="004A2AE9" w:rsidTr="004A2AE9">
        <w:trPr>
          <w:trHeight w:val="639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90410606043130000110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14 219,07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35 780,93</w:t>
            </w:r>
          </w:p>
        </w:tc>
      </w:tr>
      <w:tr w:rsidR="004A2AE9" w:rsidTr="004A2AE9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90410800000000000000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6 290,00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13 710,00</w:t>
            </w:r>
          </w:p>
        </w:tc>
      </w:tr>
      <w:tr w:rsidR="004A2AE9" w:rsidTr="004A2AE9">
        <w:trPr>
          <w:trHeight w:val="91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90410804000010000110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6 290,00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13 710,00</w:t>
            </w:r>
          </w:p>
        </w:tc>
      </w:tr>
      <w:tr w:rsidR="004A2AE9" w:rsidTr="004A2AE9">
        <w:trPr>
          <w:trHeight w:val="135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90410804020010000110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6 290,00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13 710,00</w:t>
            </w:r>
          </w:p>
        </w:tc>
      </w:tr>
      <w:tr w:rsidR="004A2AE9" w:rsidTr="004A2AE9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90410804020011000110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6 290,00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13 710,00</w:t>
            </w:r>
          </w:p>
        </w:tc>
      </w:tr>
      <w:tr w:rsidR="004A2AE9" w:rsidTr="004A2AE9">
        <w:trPr>
          <w:trHeight w:val="82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90411100000000000000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4 048 000,00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959 098,72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3 088 901,28</w:t>
            </w:r>
          </w:p>
        </w:tc>
      </w:tr>
      <w:tr w:rsidR="004A2AE9" w:rsidTr="004A2AE9">
        <w:trPr>
          <w:trHeight w:val="163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90411105000000000120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2 448 000,00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797 443,70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1 650 556,30</w:t>
            </w:r>
          </w:p>
        </w:tc>
      </w:tr>
      <w:tr w:rsidR="004A2AE9" w:rsidTr="004A2AE9">
        <w:trPr>
          <w:trHeight w:val="111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90411105010000000120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2 448 000,00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797 443,70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1 650 556,30</w:t>
            </w:r>
          </w:p>
        </w:tc>
      </w:tr>
      <w:tr w:rsidR="004A2AE9" w:rsidTr="004A2AE9">
        <w:trPr>
          <w:trHeight w:val="1206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90411105013130000120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2 448 000,00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797 443,70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1 650 556,30</w:t>
            </w:r>
          </w:p>
        </w:tc>
      </w:tr>
      <w:tr w:rsidR="004A2AE9" w:rsidTr="004A2AE9">
        <w:trPr>
          <w:trHeight w:val="1358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90411109000000000120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1 600 000,00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161 655,02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1 438 344,98</w:t>
            </w:r>
          </w:p>
        </w:tc>
      </w:tr>
      <w:tr w:rsidR="004A2AE9" w:rsidTr="004A2AE9">
        <w:trPr>
          <w:trHeight w:val="1313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90411109040000000120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1 600 000,00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161 655,02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1 438 344,98</w:t>
            </w:r>
          </w:p>
        </w:tc>
      </w:tr>
      <w:tr w:rsidR="004A2AE9" w:rsidTr="004A2AE9">
        <w:trPr>
          <w:trHeight w:val="1256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90411109045130000120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1 600 000,00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161 655,02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1 438 344,98</w:t>
            </w:r>
          </w:p>
        </w:tc>
      </w:tr>
      <w:tr w:rsidR="004A2AE9" w:rsidTr="004A2AE9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90411400000000000000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</w:tr>
      <w:tr w:rsidR="004A2AE9" w:rsidTr="004A2AE9">
        <w:trPr>
          <w:trHeight w:val="47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90411406000000000430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</w:tr>
      <w:tr w:rsidR="004A2AE9" w:rsidTr="004A2AE9">
        <w:trPr>
          <w:trHeight w:val="469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90411406010000000430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</w:tr>
      <w:tr w:rsidR="004A2AE9" w:rsidTr="004A2AE9">
        <w:trPr>
          <w:trHeight w:val="91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90411406013130000430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</w:tr>
      <w:tr w:rsidR="004A2AE9" w:rsidTr="004A2AE9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90411700000000000000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80 517,25</w:t>
            </w:r>
          </w:p>
        </w:tc>
      </w:tr>
      <w:tr w:rsidR="004A2AE9" w:rsidTr="004A2AE9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90411701000000000180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60 517,25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2AE9" w:rsidTr="004A2AE9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Невыясненные поступления, зачисляемые в бюджеты городских поселений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90411701050130000180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60 517,25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2AE9" w:rsidTr="004A2AE9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90411705000000000180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-60 517,25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80 517,25</w:t>
            </w:r>
          </w:p>
        </w:tc>
      </w:tr>
      <w:tr w:rsidR="004A2AE9" w:rsidTr="004A2AE9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Прочие неналоговые доходы бюджетов городских поселений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90411705050130000180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-60 517,25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80 517,25</w:t>
            </w:r>
          </w:p>
        </w:tc>
      </w:tr>
      <w:tr w:rsidR="004A2AE9" w:rsidTr="004A2AE9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90420000000000000000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11 537 134,56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2 246 306,73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9 290 827,83</w:t>
            </w:r>
          </w:p>
        </w:tc>
      </w:tr>
      <w:tr w:rsidR="004A2AE9" w:rsidTr="004A2AE9">
        <w:trPr>
          <w:trHeight w:val="69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90420200000000000000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11 497 500,00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2 206 672,17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9 290 827,83</w:t>
            </w:r>
          </w:p>
        </w:tc>
      </w:tr>
      <w:tr w:rsidR="004A2AE9" w:rsidTr="004A2AE9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90420201000000000151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8 584 700,00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2 147 400,00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6 437 300,00</w:t>
            </w:r>
          </w:p>
        </w:tc>
      </w:tr>
      <w:tr w:rsidR="004A2AE9" w:rsidTr="004A2AE9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90420201001000000151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8 584 700,00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2 147 400,00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6 437 300,00</w:t>
            </w:r>
          </w:p>
        </w:tc>
      </w:tr>
      <w:tr w:rsidR="004A2AE9" w:rsidTr="004A2AE9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90420201001130000151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8 584 700,00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2 147 400,00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6 437 300,00</w:t>
            </w:r>
          </w:p>
        </w:tc>
      </w:tr>
      <w:tr w:rsidR="004A2AE9" w:rsidTr="004A2AE9">
        <w:trPr>
          <w:trHeight w:val="69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90420202000000000151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366 900,00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366 900,00</w:t>
            </w:r>
          </w:p>
        </w:tc>
      </w:tr>
      <w:tr w:rsidR="004A2AE9" w:rsidTr="004A2AE9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90420202999000000151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366 900,00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366 900,00</w:t>
            </w:r>
          </w:p>
        </w:tc>
      </w:tr>
      <w:tr w:rsidR="004A2AE9" w:rsidTr="004A2AE9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Прочие субсидии бюджетам городских поселений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90420202999130000151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366 900,00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366 900,00</w:t>
            </w:r>
          </w:p>
        </w:tc>
      </w:tr>
      <w:tr w:rsidR="004A2AE9" w:rsidTr="004A2AE9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90420203000000000151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345 900,00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59 272,17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286 627,83</w:t>
            </w:r>
          </w:p>
        </w:tc>
      </w:tr>
      <w:tr w:rsidR="004A2AE9" w:rsidTr="004A2AE9">
        <w:trPr>
          <w:trHeight w:val="69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90420203015000000151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300 700,00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50 372,17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250 327,83</w:t>
            </w:r>
          </w:p>
        </w:tc>
      </w:tr>
      <w:tr w:rsidR="004A2AE9" w:rsidTr="004A2AE9">
        <w:trPr>
          <w:trHeight w:val="91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90420203015130000151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300 700,00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50 372,17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250 327,83</w:t>
            </w:r>
          </w:p>
        </w:tc>
      </w:tr>
      <w:tr w:rsidR="004A2AE9" w:rsidTr="004A2AE9">
        <w:trPr>
          <w:trHeight w:val="69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90420203024000000151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45 200,00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8 900,00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36 300,00</w:t>
            </w:r>
          </w:p>
        </w:tc>
      </w:tr>
      <w:tr w:rsidR="004A2AE9" w:rsidTr="004A2AE9">
        <w:trPr>
          <w:trHeight w:val="69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90420203024130000151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45 200,00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8 900,00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36 300,00</w:t>
            </w:r>
          </w:p>
        </w:tc>
      </w:tr>
      <w:tr w:rsidR="004A2AE9" w:rsidTr="004A2AE9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90420204000000000151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2 200 000,00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2 200 000,00</w:t>
            </w:r>
          </w:p>
        </w:tc>
      </w:tr>
      <w:tr w:rsidR="004A2AE9" w:rsidTr="004A2AE9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90420204999000000151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2 200 000,00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2 200 000,00</w:t>
            </w:r>
          </w:p>
        </w:tc>
      </w:tr>
      <w:tr w:rsidR="004A2AE9" w:rsidTr="004A2AE9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Прочие межбюджетные трансферты, передаваемые бюджетам городских поселений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90420204999130000151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2 200 000,00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2 200 000,00</w:t>
            </w:r>
          </w:p>
        </w:tc>
      </w:tr>
      <w:tr w:rsidR="004A2AE9" w:rsidTr="004A2AE9">
        <w:trPr>
          <w:trHeight w:val="181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90421800000000000000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39 634,56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39 634,56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2AE9" w:rsidTr="004A2AE9">
        <w:trPr>
          <w:trHeight w:val="135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90421800000000000151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39 634,56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39 634,56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2AE9" w:rsidTr="004A2AE9">
        <w:trPr>
          <w:trHeight w:val="114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90421805000130000151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39 634,56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39 634,56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2AE9" w:rsidTr="004A2AE9">
        <w:trPr>
          <w:trHeight w:val="115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AE9" w:rsidRDefault="004A2AE9" w:rsidP="004A2AE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90421805010130000151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39 634,56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39 634,56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2AE9" w:rsidRPr="00512CD9" w:rsidTr="004A2AE9">
        <w:trPr>
          <w:gridAfter w:val="1"/>
          <w:wAfter w:w="11" w:type="dxa"/>
          <w:trHeight w:val="282"/>
        </w:trPr>
        <w:tc>
          <w:tcPr>
            <w:tcW w:w="8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                                            </w:t>
            </w:r>
          </w:p>
          <w:p w:rsidR="004A2AE9" w:rsidRPr="001227C1" w:rsidRDefault="004A2AE9" w:rsidP="004A2AE9">
            <w:pPr>
              <w:jc w:val="center"/>
              <w:rPr>
                <w:b/>
                <w:bCs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  </w:t>
            </w:r>
            <w:r w:rsidRPr="001227C1">
              <w:rPr>
                <w:b/>
                <w:bCs/>
              </w:rPr>
              <w:t>2. Расходы бюджета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</w:p>
        </w:tc>
      </w:tr>
      <w:tr w:rsidR="004A2AE9" w:rsidRPr="00512CD9" w:rsidTr="004A2AE9">
        <w:trPr>
          <w:gridAfter w:val="1"/>
          <w:wAfter w:w="11" w:type="dxa"/>
          <w:trHeight w:val="240"/>
        </w:trPr>
        <w:tc>
          <w:tcPr>
            <w:tcW w:w="37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Код строки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4A2AE9" w:rsidRPr="00512CD9" w:rsidTr="004A2AE9">
        <w:trPr>
          <w:gridAfter w:val="1"/>
          <w:wAfter w:w="11" w:type="dxa"/>
          <w:trHeight w:val="240"/>
        </w:trPr>
        <w:tc>
          <w:tcPr>
            <w:tcW w:w="3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</w:p>
        </w:tc>
      </w:tr>
      <w:tr w:rsidR="004A2AE9" w:rsidRPr="00512CD9" w:rsidTr="004A2AE9">
        <w:trPr>
          <w:gridAfter w:val="1"/>
          <w:wAfter w:w="11" w:type="dxa"/>
          <w:trHeight w:val="195"/>
        </w:trPr>
        <w:tc>
          <w:tcPr>
            <w:tcW w:w="3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</w:p>
        </w:tc>
      </w:tr>
      <w:tr w:rsidR="004A2AE9" w:rsidRPr="00512CD9" w:rsidTr="004A2AE9">
        <w:trPr>
          <w:gridAfter w:val="1"/>
          <w:wAfter w:w="11" w:type="dxa"/>
          <w:trHeight w:val="24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6</w:t>
            </w:r>
          </w:p>
        </w:tc>
      </w:tr>
      <w:tr w:rsidR="004A2AE9" w:rsidRPr="00512CD9" w:rsidTr="004A2AE9">
        <w:trPr>
          <w:gridAfter w:val="1"/>
          <w:wAfter w:w="11" w:type="dxa"/>
          <w:trHeight w:val="33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12CD9">
              <w:rPr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32 219 084,85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3 664 886,58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28 554 198,27</w:t>
            </w:r>
          </w:p>
        </w:tc>
      </w:tr>
      <w:tr w:rsidR="004A2AE9" w:rsidRPr="00512CD9" w:rsidTr="004A2AE9">
        <w:trPr>
          <w:gridAfter w:val="1"/>
          <w:wAfter w:w="11" w:type="dxa"/>
          <w:trHeight w:val="24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в том числе: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 </w:t>
            </w:r>
          </w:p>
        </w:tc>
      </w:tr>
      <w:tr w:rsidR="004A2AE9" w:rsidRPr="00512CD9" w:rsidTr="004A2AE9">
        <w:trPr>
          <w:gridAfter w:val="1"/>
          <w:wAfter w:w="11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00001000000000000000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16 799 990,49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3 344 367,79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13 455 622,70 </w:t>
            </w:r>
          </w:p>
        </w:tc>
      </w:tr>
      <w:tr w:rsidR="004A2AE9" w:rsidRPr="00512CD9" w:rsidTr="004A2AE9">
        <w:trPr>
          <w:gridAfter w:val="1"/>
          <w:wAfter w:w="11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lastRenderedPageBreak/>
              <w:t xml:space="preserve">Содержание органов местного самоуправления 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00001028100000000000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1 278 304,00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367 810,13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910 493,87 </w:t>
            </w:r>
          </w:p>
        </w:tc>
      </w:tr>
      <w:tr w:rsidR="004A2AE9" w:rsidRPr="00512CD9" w:rsidTr="004A2AE9">
        <w:trPr>
          <w:gridAfter w:val="1"/>
          <w:wAfter w:w="11" w:type="dxa"/>
          <w:trHeight w:val="24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00001028110000000000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1 278 304,00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367 810,13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910 493,87 </w:t>
            </w:r>
          </w:p>
        </w:tc>
      </w:tr>
      <w:tr w:rsidR="004A2AE9" w:rsidRPr="00512CD9" w:rsidTr="004A2AE9">
        <w:trPr>
          <w:gridAfter w:val="1"/>
          <w:wAfter w:w="11" w:type="dxa"/>
          <w:trHeight w:val="43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Расходы по оплате труда и начисления на выплаты по оплате труда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00001028110010110000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1 278 304,00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367 810,13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910 493,87 </w:t>
            </w:r>
          </w:p>
        </w:tc>
      </w:tr>
      <w:tr w:rsidR="004A2AE9" w:rsidRPr="00512CD9" w:rsidTr="004A2AE9">
        <w:trPr>
          <w:gridAfter w:val="1"/>
          <w:wAfter w:w="11" w:type="dxa"/>
          <w:trHeight w:val="117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>
              <w:rPr>
                <w:sz w:val="16"/>
                <w:szCs w:val="16"/>
              </w:rPr>
              <w:t xml:space="preserve"> </w:t>
            </w:r>
            <w:r w:rsidRPr="00512CD9">
              <w:rPr>
                <w:sz w:val="16"/>
                <w:szCs w:val="16"/>
              </w:rPr>
              <w:t>каз</w:t>
            </w:r>
            <w:r>
              <w:rPr>
                <w:sz w:val="16"/>
                <w:szCs w:val="16"/>
              </w:rPr>
              <w:t>енными уч</w:t>
            </w:r>
            <w:r w:rsidRPr="00512CD9">
              <w:rPr>
                <w:sz w:val="16"/>
                <w:szCs w:val="16"/>
              </w:rPr>
              <w:t>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00001028110010110100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1 228 304,00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366 510,13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 xml:space="preserve">861 793,87 </w:t>
            </w:r>
          </w:p>
        </w:tc>
      </w:tr>
      <w:tr w:rsidR="004A2AE9" w:rsidRPr="00512CD9" w:rsidTr="004A2AE9">
        <w:trPr>
          <w:gridAfter w:val="1"/>
          <w:wAfter w:w="11" w:type="dxa"/>
          <w:trHeight w:val="51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00001028110010110120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1 228 304,00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366 510,13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 xml:space="preserve">861 793,87 </w:t>
            </w:r>
          </w:p>
        </w:tc>
      </w:tr>
      <w:tr w:rsidR="004A2AE9" w:rsidRPr="00512CD9" w:rsidTr="004A2AE9">
        <w:trPr>
          <w:gridAfter w:val="1"/>
          <w:wAfter w:w="11" w:type="dxa"/>
          <w:trHeight w:val="43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00001028110010110121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977 551,00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294 700,07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 xml:space="preserve">682 850,93 </w:t>
            </w:r>
          </w:p>
        </w:tc>
      </w:tr>
      <w:tr w:rsidR="004A2AE9" w:rsidRPr="00512CD9" w:rsidTr="004A2AE9">
        <w:trPr>
          <w:gridAfter w:val="1"/>
          <w:wAfter w:w="11" w:type="dxa"/>
          <w:trHeight w:val="72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00001028110010110129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250 753,00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71 810,06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 xml:space="preserve">178 942,94 </w:t>
            </w:r>
          </w:p>
        </w:tc>
      </w:tr>
      <w:tr w:rsidR="004A2AE9" w:rsidRPr="00512CD9" w:rsidTr="004A2AE9">
        <w:trPr>
          <w:gridAfter w:val="1"/>
          <w:wAfter w:w="11" w:type="dxa"/>
          <w:trHeight w:val="46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Расходы на обеспечение органов местного самоуправления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00001028110010190000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48 700,00 </w:t>
            </w:r>
          </w:p>
        </w:tc>
      </w:tr>
      <w:tr w:rsidR="004A2AE9" w:rsidRPr="00512CD9" w:rsidTr="004A2AE9">
        <w:trPr>
          <w:gridAfter w:val="1"/>
          <w:wAfter w:w="11" w:type="dxa"/>
          <w:trHeight w:val="112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>
              <w:rPr>
                <w:sz w:val="16"/>
                <w:szCs w:val="16"/>
              </w:rPr>
              <w:t xml:space="preserve"> казенными уч</w:t>
            </w:r>
            <w:r w:rsidRPr="00512CD9">
              <w:rPr>
                <w:sz w:val="16"/>
                <w:szCs w:val="16"/>
              </w:rPr>
              <w:t>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00001028110010190100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 xml:space="preserve">48 700,00 </w:t>
            </w:r>
          </w:p>
        </w:tc>
      </w:tr>
      <w:tr w:rsidR="004A2AE9" w:rsidRPr="00512CD9" w:rsidTr="004A2AE9">
        <w:trPr>
          <w:gridAfter w:val="1"/>
          <w:wAfter w:w="11" w:type="dxa"/>
          <w:trHeight w:val="46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00001028110010190120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 xml:space="preserve">48 700,00 </w:t>
            </w:r>
          </w:p>
        </w:tc>
      </w:tr>
      <w:tr w:rsidR="004A2AE9" w:rsidRPr="00512CD9" w:rsidTr="004A2AE9">
        <w:trPr>
          <w:gridAfter w:val="1"/>
          <w:wAfter w:w="11" w:type="dxa"/>
          <w:trHeight w:val="583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00001028110010190122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 xml:space="preserve">48 700,00 </w:t>
            </w:r>
          </w:p>
        </w:tc>
      </w:tr>
      <w:tr w:rsidR="004A2AE9" w:rsidRPr="00512CD9" w:rsidTr="004A2AE9">
        <w:trPr>
          <w:gridAfter w:val="1"/>
          <w:wAfter w:w="11" w:type="dxa"/>
          <w:trHeight w:val="728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00001030000000000000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1 142 329,00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212 082,21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930 246,79</w:t>
            </w:r>
          </w:p>
        </w:tc>
      </w:tr>
      <w:tr w:rsidR="004A2AE9" w:rsidRPr="00512CD9" w:rsidTr="004A2AE9">
        <w:trPr>
          <w:gridAfter w:val="1"/>
          <w:wAfter w:w="11" w:type="dxa"/>
          <w:trHeight w:val="24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Содержание органов местного самоуправления 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00001038100000000000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327 550,00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29 261,57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298 288,43</w:t>
            </w:r>
          </w:p>
        </w:tc>
      </w:tr>
      <w:tr w:rsidR="004A2AE9" w:rsidRPr="00512CD9" w:rsidTr="004A2AE9">
        <w:trPr>
          <w:gridAfter w:val="1"/>
          <w:wAfter w:w="11" w:type="dxa"/>
          <w:trHeight w:val="28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Центральный аппарат Думы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00001038120000000000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327 550,00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29 261,57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298 288,43 </w:t>
            </w:r>
          </w:p>
        </w:tc>
      </w:tr>
      <w:tr w:rsidR="004A2AE9" w:rsidRPr="00512CD9" w:rsidTr="004A2AE9">
        <w:trPr>
          <w:gridAfter w:val="1"/>
          <w:wAfter w:w="11" w:type="dxa"/>
          <w:trHeight w:val="45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Расходы на обеспечение органов местного самоуправления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00001038120010190000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327 550,00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29 261,57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298 288,43 </w:t>
            </w:r>
          </w:p>
        </w:tc>
      </w:tr>
      <w:tr w:rsidR="004A2AE9" w:rsidRPr="00512CD9" w:rsidTr="004A2AE9">
        <w:trPr>
          <w:gridAfter w:val="1"/>
          <w:wAfter w:w="11" w:type="dxa"/>
          <w:trHeight w:val="944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>
              <w:rPr>
                <w:sz w:val="16"/>
                <w:szCs w:val="16"/>
              </w:rPr>
              <w:t xml:space="preserve"> казенными уч</w:t>
            </w:r>
            <w:r w:rsidRPr="00512CD9">
              <w:rPr>
                <w:sz w:val="16"/>
                <w:szCs w:val="16"/>
              </w:rPr>
              <w:t>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00001038120010190100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40 000,00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 xml:space="preserve">40 000,00 </w:t>
            </w:r>
          </w:p>
        </w:tc>
      </w:tr>
      <w:tr w:rsidR="004A2AE9" w:rsidRPr="00512CD9" w:rsidTr="004A2AE9">
        <w:trPr>
          <w:gridAfter w:val="1"/>
          <w:wAfter w:w="11" w:type="dxa"/>
          <w:trHeight w:val="339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00001038120010190120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40 000,00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 xml:space="preserve">40 000,00 </w:t>
            </w:r>
          </w:p>
        </w:tc>
      </w:tr>
      <w:tr w:rsidR="004A2AE9" w:rsidRPr="00512CD9" w:rsidTr="004A2AE9">
        <w:trPr>
          <w:gridAfter w:val="1"/>
          <w:wAfter w:w="11" w:type="dxa"/>
          <w:trHeight w:val="501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00001038120010190122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40 000,00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 xml:space="preserve">40 000,00 </w:t>
            </w:r>
          </w:p>
        </w:tc>
      </w:tr>
      <w:tr w:rsidR="004A2AE9" w:rsidRPr="00512CD9" w:rsidTr="004A2AE9">
        <w:trPr>
          <w:gridAfter w:val="1"/>
          <w:wAfter w:w="11" w:type="dxa"/>
          <w:trHeight w:val="52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00001038120010190200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287 500,00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29 261,57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228 976,86</w:t>
            </w:r>
          </w:p>
        </w:tc>
      </w:tr>
      <w:tr w:rsidR="004A2AE9" w:rsidRPr="00512CD9" w:rsidTr="004A2AE9">
        <w:trPr>
          <w:gridAfter w:val="1"/>
          <w:wAfter w:w="11" w:type="dxa"/>
          <w:trHeight w:val="51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Закупка товаров, работ и услуг</w:t>
            </w:r>
            <w:r>
              <w:rPr>
                <w:sz w:val="16"/>
                <w:szCs w:val="16"/>
              </w:rPr>
              <w:t xml:space="preserve"> </w:t>
            </w:r>
            <w:r w:rsidRPr="00512CD9">
              <w:rPr>
                <w:sz w:val="16"/>
                <w:szCs w:val="16"/>
              </w:rPr>
              <w:t>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00001038120010190240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287 500,00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29 261,57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228 976,86</w:t>
            </w:r>
          </w:p>
        </w:tc>
      </w:tr>
      <w:tr w:rsidR="004A2AE9" w:rsidRPr="00512CD9" w:rsidTr="004A2AE9">
        <w:trPr>
          <w:gridAfter w:val="1"/>
          <w:wAfter w:w="11" w:type="dxa"/>
          <w:trHeight w:val="51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00001038120010190242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70 500,00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29 261,57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41 238,43</w:t>
            </w:r>
          </w:p>
        </w:tc>
      </w:tr>
      <w:tr w:rsidR="004A2AE9" w:rsidRPr="00512CD9" w:rsidTr="004A2AE9">
        <w:trPr>
          <w:gridAfter w:val="1"/>
          <w:wAfter w:w="11" w:type="dxa"/>
          <w:trHeight w:val="51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00001038120010190244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217 000,00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29 261,57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187 738,43</w:t>
            </w:r>
          </w:p>
        </w:tc>
      </w:tr>
      <w:tr w:rsidR="004A2AE9" w:rsidRPr="00512CD9" w:rsidTr="004A2AE9">
        <w:trPr>
          <w:gridAfter w:val="1"/>
          <w:wAfter w:w="11" w:type="dxa"/>
          <w:trHeight w:val="22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00001038120010190800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50,00</w:t>
            </w:r>
          </w:p>
        </w:tc>
      </w:tr>
      <w:tr w:rsidR="004A2AE9" w:rsidRPr="00512CD9" w:rsidTr="004A2AE9">
        <w:trPr>
          <w:gridAfter w:val="1"/>
          <w:wAfter w:w="11" w:type="dxa"/>
          <w:trHeight w:val="25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00001038120010190850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50,00</w:t>
            </w:r>
          </w:p>
        </w:tc>
      </w:tr>
      <w:tr w:rsidR="004A2AE9" w:rsidRPr="00512CD9" w:rsidTr="004A2AE9">
        <w:trPr>
          <w:gridAfter w:val="1"/>
          <w:wAfter w:w="11" w:type="dxa"/>
          <w:trHeight w:val="25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00001038120010190852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50,00</w:t>
            </w:r>
          </w:p>
        </w:tc>
      </w:tr>
      <w:tr w:rsidR="004A2AE9" w:rsidRPr="00512CD9" w:rsidTr="004A2AE9">
        <w:trPr>
          <w:gridAfter w:val="1"/>
          <w:wAfter w:w="11" w:type="dxa"/>
          <w:trHeight w:val="51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00001038130000000000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814 779,00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182 820,64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631 958,36</w:t>
            </w:r>
          </w:p>
        </w:tc>
      </w:tr>
      <w:tr w:rsidR="004A2AE9" w:rsidRPr="00512CD9" w:rsidTr="004A2AE9">
        <w:trPr>
          <w:gridAfter w:val="1"/>
          <w:wAfter w:w="11" w:type="dxa"/>
          <w:trHeight w:val="45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Расходы по оплате труда и начисления на выплаты по оплате труда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00001038130010110000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744 779,00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182 820,64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561 958,36</w:t>
            </w:r>
          </w:p>
        </w:tc>
      </w:tr>
      <w:tr w:rsidR="004A2AE9" w:rsidRPr="00512CD9" w:rsidTr="004A2AE9">
        <w:trPr>
          <w:gridAfter w:val="1"/>
          <w:wAfter w:w="11" w:type="dxa"/>
          <w:trHeight w:val="112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</w:t>
            </w:r>
            <w:r>
              <w:rPr>
                <w:sz w:val="16"/>
                <w:szCs w:val="16"/>
              </w:rPr>
              <w:t xml:space="preserve"> казенными уч</w:t>
            </w:r>
            <w:r w:rsidRPr="00512CD9">
              <w:rPr>
                <w:sz w:val="16"/>
                <w:szCs w:val="16"/>
              </w:rPr>
              <w:t>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00001038130010110100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744 779,00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182 820,64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561 958,36</w:t>
            </w:r>
          </w:p>
        </w:tc>
      </w:tr>
      <w:tr w:rsidR="004A2AE9" w:rsidRPr="00512CD9" w:rsidTr="004A2AE9">
        <w:trPr>
          <w:gridAfter w:val="1"/>
          <w:wAfter w:w="11" w:type="dxa"/>
          <w:trHeight w:val="45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00001038130010110120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744 779,00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182 820,64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561 958,36</w:t>
            </w:r>
          </w:p>
        </w:tc>
      </w:tr>
      <w:tr w:rsidR="004A2AE9" w:rsidRPr="00512CD9" w:rsidTr="004A2AE9">
        <w:trPr>
          <w:gridAfter w:val="1"/>
          <w:wAfter w:w="11" w:type="dxa"/>
          <w:trHeight w:val="45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00001038130010110121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572 027,00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137 201,58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434 825,42</w:t>
            </w:r>
          </w:p>
        </w:tc>
      </w:tr>
      <w:tr w:rsidR="004A2AE9" w:rsidRPr="00512CD9" w:rsidTr="004A2AE9">
        <w:trPr>
          <w:gridAfter w:val="1"/>
          <w:wAfter w:w="11" w:type="dxa"/>
          <w:trHeight w:val="72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00001038130010110129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172 752,00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45 619,06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127 132,94</w:t>
            </w:r>
          </w:p>
        </w:tc>
      </w:tr>
      <w:tr w:rsidR="004A2AE9" w:rsidRPr="00512CD9" w:rsidTr="004A2AE9">
        <w:trPr>
          <w:gridAfter w:val="1"/>
          <w:wAfter w:w="11" w:type="dxa"/>
          <w:trHeight w:val="48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Расходы на обеспечение органов местного самоуправления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00001038130010190000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70 000,00</w:t>
            </w:r>
          </w:p>
        </w:tc>
      </w:tr>
      <w:tr w:rsidR="004A2AE9" w:rsidRPr="00512CD9" w:rsidTr="004A2AE9">
        <w:trPr>
          <w:gridAfter w:val="1"/>
          <w:wAfter w:w="11" w:type="dxa"/>
          <w:trHeight w:val="114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>
              <w:rPr>
                <w:sz w:val="16"/>
                <w:szCs w:val="16"/>
              </w:rPr>
              <w:t xml:space="preserve"> казенными уч</w:t>
            </w:r>
            <w:r w:rsidRPr="00512CD9">
              <w:rPr>
                <w:sz w:val="16"/>
                <w:szCs w:val="16"/>
              </w:rPr>
              <w:t>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00001038130010190100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70 000,00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70 000,00</w:t>
            </w:r>
          </w:p>
        </w:tc>
      </w:tr>
      <w:tr w:rsidR="004A2AE9" w:rsidRPr="00512CD9" w:rsidTr="004A2AE9">
        <w:trPr>
          <w:gridAfter w:val="1"/>
          <w:wAfter w:w="11" w:type="dxa"/>
          <w:trHeight w:val="48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00001038130010190120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70 000,00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70 000,00</w:t>
            </w:r>
          </w:p>
        </w:tc>
      </w:tr>
      <w:tr w:rsidR="004A2AE9" w:rsidRPr="00512CD9" w:rsidTr="004A2AE9">
        <w:trPr>
          <w:gridAfter w:val="1"/>
          <w:wAfter w:w="11" w:type="dxa"/>
          <w:trHeight w:val="64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000010368130010190122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70 000,00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70 000,00</w:t>
            </w:r>
          </w:p>
        </w:tc>
      </w:tr>
      <w:tr w:rsidR="004A2AE9" w:rsidRPr="00512CD9" w:rsidTr="004A2AE9">
        <w:trPr>
          <w:gridAfter w:val="1"/>
          <w:wAfter w:w="11" w:type="dxa"/>
          <w:trHeight w:val="66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00001040000000000000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14 296 163,04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2 764 475,45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11 531 687,59</w:t>
            </w:r>
          </w:p>
        </w:tc>
      </w:tr>
      <w:tr w:rsidR="004A2AE9" w:rsidRPr="00512CD9" w:rsidTr="004A2AE9">
        <w:trPr>
          <w:gridAfter w:val="1"/>
          <w:wAfter w:w="11" w:type="dxa"/>
          <w:trHeight w:val="27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Содержание органов местного самоуправления 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00001048100000000000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14 296 163,04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2 764 475,45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11 531 687,59</w:t>
            </w:r>
          </w:p>
        </w:tc>
      </w:tr>
      <w:tr w:rsidR="004A2AE9" w:rsidRPr="00512CD9" w:rsidTr="004A2AE9">
        <w:trPr>
          <w:gridAfter w:val="1"/>
          <w:wAfter w:w="11" w:type="dxa"/>
          <w:trHeight w:val="28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  Центральный аппарат адм</w:t>
            </w:r>
            <w:r>
              <w:rPr>
                <w:b/>
                <w:bCs/>
                <w:sz w:val="16"/>
                <w:szCs w:val="16"/>
              </w:rPr>
              <w:t>инистраци</w:t>
            </w:r>
            <w:r w:rsidRPr="00512CD9">
              <w:rPr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00001048140000000000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14 296 163,04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2 764 475,45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11 531 687,59</w:t>
            </w:r>
          </w:p>
        </w:tc>
      </w:tr>
      <w:tr w:rsidR="004A2AE9" w:rsidRPr="00512CD9" w:rsidTr="004A2AE9">
        <w:trPr>
          <w:gridAfter w:val="1"/>
          <w:wAfter w:w="11" w:type="dxa"/>
          <w:trHeight w:val="46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Расходы по оплате труда и начисления на выплаты по оплате труда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00001040020400121000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10 122 684,00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2 244 333,74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7 878 350,26</w:t>
            </w:r>
          </w:p>
        </w:tc>
      </w:tr>
      <w:tr w:rsidR="004A2AE9" w:rsidRPr="00512CD9" w:rsidTr="004A2AE9">
        <w:trPr>
          <w:gridAfter w:val="1"/>
          <w:wAfter w:w="11" w:type="dxa"/>
          <w:trHeight w:val="114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>
              <w:rPr>
                <w:sz w:val="16"/>
                <w:szCs w:val="16"/>
              </w:rPr>
              <w:t xml:space="preserve"> казенными уч</w:t>
            </w:r>
            <w:r w:rsidRPr="00512CD9">
              <w:rPr>
                <w:sz w:val="16"/>
                <w:szCs w:val="16"/>
              </w:rPr>
              <w:t>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00001048140010110100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10 122 684,00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2 244 333,74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7 878 350,26</w:t>
            </w:r>
          </w:p>
        </w:tc>
      </w:tr>
      <w:tr w:rsidR="004A2AE9" w:rsidRPr="00512CD9" w:rsidTr="004A2AE9">
        <w:trPr>
          <w:gridAfter w:val="1"/>
          <w:wAfter w:w="11" w:type="dxa"/>
          <w:trHeight w:val="45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00001048140010110120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10 122 684,00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2 244 333,74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7 878 350,26</w:t>
            </w:r>
          </w:p>
        </w:tc>
      </w:tr>
      <w:tr w:rsidR="004A2AE9" w:rsidRPr="00512CD9" w:rsidTr="004A2AE9">
        <w:trPr>
          <w:gridAfter w:val="1"/>
          <w:wAfter w:w="11" w:type="dxa"/>
          <w:trHeight w:val="46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00001048140010110121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7 774 719,00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1 669 544,28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6 105 174,72</w:t>
            </w:r>
          </w:p>
        </w:tc>
      </w:tr>
      <w:tr w:rsidR="004A2AE9" w:rsidRPr="00512CD9" w:rsidTr="004A2AE9">
        <w:trPr>
          <w:gridAfter w:val="1"/>
          <w:wAfter w:w="11" w:type="dxa"/>
          <w:trHeight w:val="70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00001048140010110129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2 347 965,00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574 789,46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1 773 175,54</w:t>
            </w:r>
          </w:p>
        </w:tc>
      </w:tr>
      <w:tr w:rsidR="004A2AE9" w:rsidRPr="00512CD9" w:rsidTr="004A2AE9">
        <w:trPr>
          <w:gridAfter w:val="1"/>
          <w:wAfter w:w="11" w:type="dxa"/>
          <w:trHeight w:val="45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Расходы на обеспечение органов местного самоуправления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00001048140010190000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4 173 479,04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520 141,71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3 653 337,33</w:t>
            </w:r>
          </w:p>
        </w:tc>
      </w:tr>
      <w:tr w:rsidR="004A2AE9" w:rsidRPr="00512CD9" w:rsidTr="004A2AE9">
        <w:trPr>
          <w:gridAfter w:val="1"/>
          <w:wAfter w:w="11" w:type="dxa"/>
          <w:trHeight w:val="45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>
              <w:rPr>
                <w:sz w:val="16"/>
                <w:szCs w:val="16"/>
              </w:rPr>
              <w:t xml:space="preserve"> казенными уч</w:t>
            </w:r>
            <w:r w:rsidRPr="00512CD9">
              <w:rPr>
                <w:sz w:val="16"/>
                <w:szCs w:val="16"/>
              </w:rPr>
              <w:t>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00001048140010190100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544 000,00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93 175,00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450 825,00</w:t>
            </w:r>
          </w:p>
        </w:tc>
      </w:tr>
      <w:tr w:rsidR="004A2AE9" w:rsidRPr="00512CD9" w:rsidTr="004A2AE9">
        <w:trPr>
          <w:gridAfter w:val="1"/>
          <w:wAfter w:w="11" w:type="dxa"/>
          <w:trHeight w:val="45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00001048140010190120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544 000,00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93 175,00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450 825,00</w:t>
            </w:r>
          </w:p>
        </w:tc>
      </w:tr>
      <w:tr w:rsidR="004A2AE9" w:rsidRPr="00512CD9" w:rsidTr="004A2AE9">
        <w:trPr>
          <w:gridAfter w:val="1"/>
          <w:wAfter w:w="11" w:type="dxa"/>
          <w:trHeight w:val="45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00001048140010190122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544 000,00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93 175,00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450 825,00</w:t>
            </w:r>
          </w:p>
        </w:tc>
      </w:tr>
      <w:tr w:rsidR="004A2AE9" w:rsidRPr="00512CD9" w:rsidTr="004A2AE9">
        <w:trPr>
          <w:gridAfter w:val="1"/>
          <w:wAfter w:w="11" w:type="dxa"/>
          <w:trHeight w:val="45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00001048140010190200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3 339 164,93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339 149,89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3 000 015,04</w:t>
            </w:r>
          </w:p>
        </w:tc>
      </w:tr>
      <w:tr w:rsidR="004A2AE9" w:rsidRPr="00512CD9" w:rsidTr="004A2AE9">
        <w:trPr>
          <w:gridAfter w:val="1"/>
          <w:wAfter w:w="11" w:type="dxa"/>
          <w:trHeight w:val="52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Закупка товаров, работ и услуг</w:t>
            </w:r>
            <w:r>
              <w:rPr>
                <w:sz w:val="16"/>
                <w:szCs w:val="16"/>
              </w:rPr>
              <w:t xml:space="preserve"> </w:t>
            </w:r>
            <w:r w:rsidRPr="00512CD9">
              <w:rPr>
                <w:sz w:val="16"/>
                <w:szCs w:val="16"/>
              </w:rPr>
              <w:t>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00001048140010190240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3 339 164,93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339 149,89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3 000 015,04</w:t>
            </w:r>
          </w:p>
        </w:tc>
      </w:tr>
      <w:tr w:rsidR="004A2AE9" w:rsidRPr="00512CD9" w:rsidTr="004A2AE9">
        <w:trPr>
          <w:gridAfter w:val="1"/>
          <w:wAfter w:w="11" w:type="dxa"/>
          <w:trHeight w:val="52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00001048140010190242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589 431,00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167 034,51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422 396,49</w:t>
            </w:r>
          </w:p>
        </w:tc>
      </w:tr>
      <w:tr w:rsidR="004A2AE9" w:rsidRPr="00512CD9" w:rsidTr="004A2AE9">
        <w:trPr>
          <w:gridAfter w:val="1"/>
          <w:wAfter w:w="11" w:type="dxa"/>
          <w:trHeight w:val="49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00001048140010190244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2 749 733,93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172 115,38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2 577 618,55</w:t>
            </w:r>
          </w:p>
        </w:tc>
      </w:tr>
      <w:tr w:rsidR="004A2AE9" w:rsidRPr="00512CD9" w:rsidTr="004A2AE9">
        <w:trPr>
          <w:gridAfter w:val="1"/>
          <w:wAfter w:w="11" w:type="dxa"/>
          <w:trHeight w:val="27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00001048140019100500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117 270,22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58 635,10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58 635,12</w:t>
            </w:r>
          </w:p>
        </w:tc>
      </w:tr>
      <w:tr w:rsidR="004A2AE9" w:rsidRPr="00512CD9" w:rsidTr="004A2AE9">
        <w:trPr>
          <w:gridAfter w:val="1"/>
          <w:wAfter w:w="11" w:type="dxa"/>
          <w:trHeight w:val="25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00001048140019100540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117 270,22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58 635,10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58 635,12</w:t>
            </w:r>
          </w:p>
        </w:tc>
      </w:tr>
      <w:tr w:rsidR="004A2AE9" w:rsidRPr="00512CD9" w:rsidTr="004A2AE9">
        <w:trPr>
          <w:gridAfter w:val="1"/>
          <w:wAfter w:w="11" w:type="dxa"/>
          <w:trHeight w:val="25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00001048140019200500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74 043,89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74 043,89</w:t>
            </w:r>
          </w:p>
        </w:tc>
      </w:tr>
      <w:tr w:rsidR="004A2AE9" w:rsidRPr="00512CD9" w:rsidTr="004A2AE9">
        <w:trPr>
          <w:gridAfter w:val="1"/>
          <w:wAfter w:w="11" w:type="dxa"/>
          <w:trHeight w:val="25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00001048140019200540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74 043,89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74 043,89</w:t>
            </w:r>
          </w:p>
        </w:tc>
      </w:tr>
      <w:tr w:rsidR="004A2AE9" w:rsidRPr="00512CD9" w:rsidTr="004A2AE9">
        <w:trPr>
          <w:gridAfter w:val="1"/>
          <w:wAfter w:w="11" w:type="dxa"/>
          <w:trHeight w:val="27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00001048140010190800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99 000,00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29 181,72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69 818,28</w:t>
            </w:r>
          </w:p>
        </w:tc>
      </w:tr>
      <w:tr w:rsidR="004A2AE9" w:rsidRPr="00512CD9" w:rsidTr="004A2AE9">
        <w:trPr>
          <w:gridAfter w:val="1"/>
          <w:wAfter w:w="11" w:type="dxa"/>
          <w:trHeight w:val="28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00001048140010190850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99 000,00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29 181,72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69 818,28</w:t>
            </w:r>
          </w:p>
        </w:tc>
      </w:tr>
      <w:tr w:rsidR="004A2AE9" w:rsidRPr="00512CD9" w:rsidTr="004A2AE9">
        <w:trPr>
          <w:gridAfter w:val="1"/>
          <w:wAfter w:w="11" w:type="dxa"/>
          <w:trHeight w:val="27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00001048140010190852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98 800,00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29 117,00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69 683,00</w:t>
            </w:r>
          </w:p>
        </w:tc>
      </w:tr>
      <w:tr w:rsidR="004A2AE9" w:rsidRPr="00512CD9" w:rsidTr="004A2AE9">
        <w:trPr>
          <w:gridAfter w:val="1"/>
          <w:wAfter w:w="11" w:type="dxa"/>
          <w:trHeight w:val="27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00001048140010190853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64,72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135,28</w:t>
            </w:r>
          </w:p>
        </w:tc>
      </w:tr>
      <w:tr w:rsidR="004A2AE9" w:rsidRPr="00512CD9" w:rsidTr="004A2AE9">
        <w:trPr>
          <w:gridAfter w:val="1"/>
          <w:wAfter w:w="11" w:type="dxa"/>
          <w:trHeight w:val="25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00001068140019300000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32 494,45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32 494,45</w:t>
            </w:r>
          </w:p>
        </w:tc>
      </w:tr>
      <w:tr w:rsidR="004A2AE9" w:rsidRPr="00512CD9" w:rsidTr="004A2AE9">
        <w:trPr>
          <w:gridAfter w:val="1"/>
          <w:wAfter w:w="11" w:type="dxa"/>
          <w:trHeight w:val="27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00001068140019300500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32 494,45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32 494,45</w:t>
            </w:r>
          </w:p>
        </w:tc>
      </w:tr>
      <w:tr w:rsidR="004A2AE9" w:rsidRPr="00512CD9" w:rsidTr="004A2AE9">
        <w:trPr>
          <w:gridAfter w:val="1"/>
          <w:wAfter w:w="11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00001068140019300540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32 494,45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32 494,45</w:t>
            </w:r>
          </w:p>
        </w:tc>
      </w:tr>
      <w:tr w:rsidR="004A2AE9" w:rsidRPr="00512CD9" w:rsidTr="004A2AE9">
        <w:trPr>
          <w:gridAfter w:val="1"/>
          <w:wAfter w:w="11" w:type="dxa"/>
          <w:trHeight w:val="24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00001110000000000000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4A2AE9" w:rsidRPr="00512CD9" w:rsidTr="004A2AE9">
        <w:trPr>
          <w:gridAfter w:val="1"/>
          <w:wAfter w:w="11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 xml:space="preserve">  Резервные фонды местных администраций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00001119100010770000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50 000,00</w:t>
            </w:r>
          </w:p>
        </w:tc>
      </w:tr>
      <w:tr w:rsidR="004A2AE9" w:rsidRPr="00512CD9" w:rsidTr="004A2AE9">
        <w:trPr>
          <w:gridAfter w:val="1"/>
          <w:wAfter w:w="11" w:type="dxa"/>
          <w:trHeight w:val="24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00001119100010770800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50 000,00</w:t>
            </w:r>
          </w:p>
        </w:tc>
      </w:tr>
      <w:tr w:rsidR="004A2AE9" w:rsidRPr="00512CD9" w:rsidTr="004A2AE9">
        <w:trPr>
          <w:gridAfter w:val="1"/>
          <w:wAfter w:w="11" w:type="dxa"/>
          <w:trHeight w:val="22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00001119100010770870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50 000,00</w:t>
            </w:r>
          </w:p>
        </w:tc>
      </w:tr>
      <w:tr w:rsidR="004A2AE9" w:rsidRPr="00512CD9" w:rsidTr="004A2AE9">
        <w:trPr>
          <w:gridAfter w:val="1"/>
          <w:wAfter w:w="11" w:type="dxa"/>
          <w:trHeight w:val="165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00001139200073150000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700,00</w:t>
            </w:r>
          </w:p>
        </w:tc>
      </w:tr>
      <w:tr w:rsidR="004A2AE9" w:rsidRPr="00512CD9" w:rsidTr="004A2AE9">
        <w:trPr>
          <w:gridAfter w:val="1"/>
          <w:wAfter w:w="11" w:type="dxa"/>
          <w:trHeight w:val="25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00001139200073150240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700,00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700,00</w:t>
            </w:r>
          </w:p>
        </w:tc>
      </w:tr>
      <w:tr w:rsidR="004A2AE9" w:rsidRPr="00512CD9" w:rsidTr="004A2AE9">
        <w:trPr>
          <w:gridAfter w:val="1"/>
          <w:wAfter w:w="11" w:type="dxa"/>
          <w:trHeight w:val="25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00001139200073150244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700,00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700,00</w:t>
            </w:r>
          </w:p>
        </w:tc>
      </w:tr>
      <w:tr w:rsidR="004A2AE9" w:rsidRPr="00512CD9" w:rsidTr="004A2AE9">
        <w:trPr>
          <w:gridAfter w:val="1"/>
          <w:wAfter w:w="11" w:type="dxa"/>
          <w:trHeight w:val="25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00002000000000000000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300 700,00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50 372,17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250 327,83</w:t>
            </w:r>
          </w:p>
        </w:tc>
      </w:tr>
      <w:tr w:rsidR="004A2AE9" w:rsidRPr="00512CD9" w:rsidTr="004A2AE9">
        <w:trPr>
          <w:gridAfter w:val="1"/>
          <w:wAfter w:w="11" w:type="dxa"/>
          <w:trHeight w:val="28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00002030000000000000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300 700,00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50 372,17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250 327,83</w:t>
            </w:r>
          </w:p>
        </w:tc>
      </w:tr>
      <w:tr w:rsidR="004A2AE9" w:rsidRPr="00512CD9" w:rsidTr="004A2AE9">
        <w:trPr>
          <w:gridAfter w:val="1"/>
          <w:wAfter w:w="11" w:type="dxa"/>
          <w:trHeight w:val="33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Осуществление государственных полномочий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00002039200000000000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300 700,00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50 372,17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250 327,83</w:t>
            </w:r>
          </w:p>
        </w:tc>
      </w:tr>
      <w:tr w:rsidR="004A2AE9" w:rsidRPr="00512CD9" w:rsidTr="004A2AE9">
        <w:trPr>
          <w:gridAfter w:val="1"/>
          <w:wAfter w:w="11" w:type="dxa"/>
          <w:trHeight w:val="43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</w:t>
            </w:r>
            <w:r>
              <w:rPr>
                <w:b/>
                <w:bCs/>
                <w:sz w:val="16"/>
                <w:szCs w:val="16"/>
              </w:rPr>
              <w:t>т</w:t>
            </w:r>
            <w:r w:rsidRPr="00512CD9">
              <w:rPr>
                <w:b/>
                <w:bCs/>
                <w:sz w:val="16"/>
                <w:szCs w:val="16"/>
              </w:rPr>
              <w:t>вуют военные комиссариаты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00002039200051180000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300 700,00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50 372,17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250 327,83</w:t>
            </w:r>
          </w:p>
        </w:tc>
      </w:tr>
      <w:tr w:rsidR="004A2AE9" w:rsidRPr="00512CD9" w:rsidTr="004A2AE9">
        <w:trPr>
          <w:gridAfter w:val="1"/>
          <w:wAfter w:w="11" w:type="dxa"/>
          <w:trHeight w:val="115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>
              <w:rPr>
                <w:sz w:val="16"/>
                <w:szCs w:val="16"/>
              </w:rPr>
              <w:t xml:space="preserve"> казенными уч</w:t>
            </w:r>
            <w:r w:rsidRPr="00512CD9">
              <w:rPr>
                <w:sz w:val="16"/>
                <w:szCs w:val="16"/>
              </w:rPr>
              <w:t>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00002039200051180100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288 000,00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40 737,85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247 262,15</w:t>
            </w:r>
          </w:p>
        </w:tc>
      </w:tr>
      <w:tr w:rsidR="004A2AE9" w:rsidRPr="00512CD9" w:rsidTr="004A2AE9">
        <w:trPr>
          <w:gridAfter w:val="1"/>
          <w:wAfter w:w="11" w:type="dxa"/>
          <w:trHeight w:val="48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00002039200051180120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288 000,00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40 737,85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247 262,15</w:t>
            </w:r>
          </w:p>
        </w:tc>
      </w:tr>
      <w:tr w:rsidR="004A2AE9" w:rsidRPr="00512CD9" w:rsidTr="004A2AE9">
        <w:trPr>
          <w:gridAfter w:val="1"/>
          <w:wAfter w:w="11" w:type="dxa"/>
          <w:trHeight w:val="48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00002039200051180121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215 053,76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40 737,85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174 315,91</w:t>
            </w:r>
          </w:p>
        </w:tc>
      </w:tr>
      <w:tr w:rsidR="004A2AE9" w:rsidRPr="00512CD9" w:rsidTr="004A2AE9">
        <w:trPr>
          <w:gridAfter w:val="1"/>
          <w:wAfter w:w="11" w:type="dxa"/>
          <w:trHeight w:val="67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00002039200051180129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64 946,24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9 634,32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55 311,92</w:t>
            </w:r>
          </w:p>
        </w:tc>
      </w:tr>
      <w:tr w:rsidR="004A2AE9" w:rsidRPr="00512CD9" w:rsidTr="004A2AE9">
        <w:trPr>
          <w:gridAfter w:val="1"/>
          <w:wAfter w:w="11" w:type="dxa"/>
          <w:trHeight w:val="69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00002039200051180122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8 000,00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8 000,00</w:t>
            </w:r>
          </w:p>
        </w:tc>
      </w:tr>
      <w:tr w:rsidR="004A2AE9" w:rsidRPr="00512CD9" w:rsidTr="004A2AE9">
        <w:trPr>
          <w:gridAfter w:val="1"/>
          <w:wAfter w:w="11" w:type="dxa"/>
          <w:trHeight w:val="45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00002039200051180200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12 700,00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12 700,00</w:t>
            </w:r>
          </w:p>
        </w:tc>
      </w:tr>
      <w:tr w:rsidR="004A2AE9" w:rsidRPr="00512CD9" w:rsidTr="004A2AE9">
        <w:trPr>
          <w:gridAfter w:val="1"/>
          <w:wAfter w:w="11" w:type="dxa"/>
          <w:trHeight w:val="51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00002039200051180240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12 700,00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12 700,00</w:t>
            </w:r>
          </w:p>
        </w:tc>
      </w:tr>
      <w:tr w:rsidR="004A2AE9" w:rsidRPr="00512CD9" w:rsidTr="004A2AE9">
        <w:trPr>
          <w:gridAfter w:val="1"/>
          <w:wAfter w:w="11" w:type="dxa"/>
          <w:trHeight w:val="55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00002039200051180242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7 700,00</w:t>
            </w:r>
          </w:p>
        </w:tc>
      </w:tr>
      <w:tr w:rsidR="004A2AE9" w:rsidRPr="00512CD9" w:rsidTr="004A2AE9">
        <w:trPr>
          <w:gridAfter w:val="1"/>
          <w:wAfter w:w="11" w:type="dxa"/>
          <w:trHeight w:val="54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Прочая закупка товаров, работ и ус</w:t>
            </w:r>
            <w:r>
              <w:rPr>
                <w:sz w:val="16"/>
                <w:szCs w:val="16"/>
              </w:rPr>
              <w:t>луг для обеспечения государстве</w:t>
            </w:r>
            <w:r w:rsidRPr="00512CD9">
              <w:rPr>
                <w:sz w:val="16"/>
                <w:szCs w:val="16"/>
              </w:rPr>
              <w:t>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00002039200051180244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7 700,00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7 700,00</w:t>
            </w:r>
          </w:p>
        </w:tc>
      </w:tr>
      <w:tr w:rsidR="004A2AE9" w:rsidRPr="00512CD9" w:rsidTr="004A2AE9">
        <w:trPr>
          <w:gridAfter w:val="1"/>
          <w:wAfter w:w="11" w:type="dxa"/>
          <w:trHeight w:val="52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00003000000000000000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4A2AE9" w:rsidRPr="00512CD9" w:rsidTr="004A2AE9">
        <w:trPr>
          <w:gridAfter w:val="1"/>
          <w:wAfter w:w="11" w:type="dxa"/>
          <w:trHeight w:val="45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00003090000000000000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4A2AE9" w:rsidRPr="00512CD9" w:rsidTr="004A2AE9">
        <w:trPr>
          <w:gridAfter w:val="1"/>
          <w:wAfter w:w="11" w:type="dxa"/>
          <w:trHeight w:val="66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lastRenderedPageBreak/>
              <w:t xml:space="preserve"> 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00003099300000000000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4A2AE9" w:rsidRPr="00512CD9" w:rsidTr="004A2AE9">
        <w:trPr>
          <w:gridAfter w:val="1"/>
          <w:wAfter w:w="11" w:type="dxa"/>
          <w:trHeight w:val="64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Расходы связаны с подготовкой населения и организации </w:t>
            </w:r>
            <w:proofErr w:type="gramStart"/>
            <w:r w:rsidRPr="00512CD9">
              <w:rPr>
                <w:b/>
                <w:bCs/>
                <w:sz w:val="16"/>
                <w:szCs w:val="16"/>
              </w:rPr>
              <w:t>у</w:t>
            </w:r>
            <w:proofErr w:type="gramEnd"/>
            <w:r w:rsidRPr="00512CD9">
              <w:rPr>
                <w:b/>
                <w:bCs/>
                <w:sz w:val="16"/>
                <w:szCs w:val="16"/>
              </w:rPr>
              <w:t xml:space="preserve"> к действиям в чрезвычайной ситуации в мирное и военной время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00003099300010210000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4A2AE9" w:rsidRPr="00512CD9" w:rsidTr="004A2AE9">
        <w:trPr>
          <w:gridAfter w:val="1"/>
          <w:wAfter w:w="11" w:type="dxa"/>
          <w:trHeight w:val="46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00003099300010210200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10 000,00</w:t>
            </w:r>
          </w:p>
        </w:tc>
      </w:tr>
      <w:tr w:rsidR="004A2AE9" w:rsidRPr="00512CD9" w:rsidTr="004A2AE9">
        <w:trPr>
          <w:gridAfter w:val="1"/>
          <w:wAfter w:w="11" w:type="dxa"/>
          <w:trHeight w:val="45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00003099300010210240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10 000,00</w:t>
            </w:r>
          </w:p>
        </w:tc>
      </w:tr>
      <w:tr w:rsidR="004A2AE9" w:rsidRPr="00512CD9" w:rsidTr="004A2AE9">
        <w:trPr>
          <w:gridAfter w:val="1"/>
          <w:wAfter w:w="11" w:type="dxa"/>
          <w:trHeight w:val="48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00003099300010210242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10 000,00</w:t>
            </w:r>
          </w:p>
        </w:tc>
      </w:tr>
      <w:tr w:rsidR="004A2AE9" w:rsidRPr="00512CD9" w:rsidTr="004A2AE9">
        <w:trPr>
          <w:gridAfter w:val="1"/>
          <w:wAfter w:w="11" w:type="dxa"/>
          <w:trHeight w:val="45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00003140000000000000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4A2AE9" w:rsidRPr="00512CD9" w:rsidTr="004A2AE9">
        <w:trPr>
          <w:gridAfter w:val="1"/>
          <w:wAfter w:w="11" w:type="dxa"/>
          <w:trHeight w:val="72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Реализация других функций, связанных с обеспечением национальной безопасности в правоохранительной деятельности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00003148300000000000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4A2AE9" w:rsidRPr="00512CD9" w:rsidTr="004A2AE9">
        <w:trPr>
          <w:gridAfter w:val="1"/>
          <w:wAfter w:w="11" w:type="dxa"/>
          <w:trHeight w:val="49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Расходы на приобретение источников противопожарной безопасности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00003148300010220000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4A2AE9" w:rsidRPr="00512CD9" w:rsidTr="004A2AE9">
        <w:trPr>
          <w:gridAfter w:val="1"/>
          <w:wAfter w:w="11" w:type="dxa"/>
          <w:trHeight w:val="48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00003148300010220200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20 000,00</w:t>
            </w:r>
          </w:p>
        </w:tc>
      </w:tr>
      <w:tr w:rsidR="004A2AE9" w:rsidRPr="00512CD9" w:rsidTr="004A2AE9">
        <w:trPr>
          <w:gridAfter w:val="1"/>
          <w:wAfter w:w="11" w:type="dxa"/>
          <w:trHeight w:val="51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00003148300010220240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10 000,00</w:t>
            </w:r>
          </w:p>
        </w:tc>
      </w:tr>
      <w:tr w:rsidR="004A2AE9" w:rsidRPr="00512CD9" w:rsidTr="004A2AE9">
        <w:trPr>
          <w:gridAfter w:val="1"/>
          <w:wAfter w:w="11" w:type="dxa"/>
          <w:trHeight w:val="46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Прочая закупка товаров, работ и ус</w:t>
            </w:r>
            <w:r>
              <w:rPr>
                <w:sz w:val="16"/>
                <w:szCs w:val="16"/>
              </w:rPr>
              <w:t>луг для обеспечения государстве</w:t>
            </w:r>
            <w:r w:rsidRPr="00512CD9">
              <w:rPr>
                <w:sz w:val="16"/>
                <w:szCs w:val="16"/>
              </w:rPr>
              <w:t>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00003148300010220244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10 000,00</w:t>
            </w:r>
          </w:p>
        </w:tc>
      </w:tr>
      <w:tr w:rsidR="004A2AE9" w:rsidRPr="00512CD9" w:rsidTr="004A2AE9">
        <w:trPr>
          <w:gridAfter w:val="1"/>
          <w:wAfter w:w="11" w:type="dxa"/>
          <w:trHeight w:val="69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Муниципальная программа "Профилактика экстремизма и терроризма в Артем</w:t>
            </w:r>
            <w:r>
              <w:rPr>
                <w:b/>
                <w:bCs/>
                <w:sz w:val="16"/>
                <w:szCs w:val="16"/>
              </w:rPr>
              <w:t>ов</w:t>
            </w:r>
            <w:r w:rsidRPr="00512CD9">
              <w:rPr>
                <w:b/>
                <w:bCs/>
                <w:sz w:val="16"/>
                <w:szCs w:val="16"/>
              </w:rPr>
              <w:t>ском муниципальном образовании" на 2014-2016 годы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00003140100000000000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4A2AE9" w:rsidRPr="00512CD9" w:rsidTr="004A2AE9">
        <w:trPr>
          <w:gridAfter w:val="1"/>
          <w:wAfter w:w="11" w:type="dxa"/>
          <w:trHeight w:val="48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00003140100010750000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4A2AE9" w:rsidRPr="00512CD9" w:rsidTr="004A2AE9">
        <w:trPr>
          <w:gridAfter w:val="1"/>
          <w:wAfter w:w="11" w:type="dxa"/>
          <w:trHeight w:val="54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00003140100010750200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10 000,00</w:t>
            </w:r>
          </w:p>
        </w:tc>
      </w:tr>
      <w:tr w:rsidR="004A2AE9" w:rsidRPr="00512CD9" w:rsidTr="004A2AE9">
        <w:trPr>
          <w:gridAfter w:val="1"/>
          <w:wAfter w:w="11" w:type="dxa"/>
          <w:trHeight w:val="43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00003140100010750240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10 000,00</w:t>
            </w:r>
          </w:p>
        </w:tc>
      </w:tr>
      <w:tr w:rsidR="004A2AE9" w:rsidRPr="00512CD9" w:rsidTr="004A2AE9">
        <w:trPr>
          <w:gridAfter w:val="1"/>
          <w:wAfter w:w="11" w:type="dxa"/>
          <w:trHeight w:val="48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00003140100010750242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8 000,00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8 000,00</w:t>
            </w:r>
          </w:p>
        </w:tc>
      </w:tr>
      <w:tr w:rsidR="004A2AE9" w:rsidRPr="00512CD9" w:rsidTr="004A2AE9">
        <w:trPr>
          <w:gridAfter w:val="1"/>
          <w:wAfter w:w="11" w:type="dxa"/>
          <w:trHeight w:val="49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Прочая закупка товаров, работ и услуг для обеспечения государст</w:t>
            </w:r>
            <w:r>
              <w:rPr>
                <w:sz w:val="16"/>
                <w:szCs w:val="16"/>
              </w:rPr>
              <w:t>ве</w:t>
            </w:r>
            <w:r w:rsidRPr="00512CD9">
              <w:rPr>
                <w:sz w:val="16"/>
                <w:szCs w:val="16"/>
              </w:rPr>
              <w:t>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00003140100010750244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2 000,00</w:t>
            </w:r>
          </w:p>
        </w:tc>
      </w:tr>
      <w:tr w:rsidR="004A2AE9" w:rsidRPr="00512CD9" w:rsidTr="004A2AE9">
        <w:trPr>
          <w:gridAfter w:val="1"/>
          <w:wAfter w:w="11" w:type="dxa"/>
          <w:trHeight w:val="27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00004000000000000000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2 727 052,00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112 437,79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2 614 614,21</w:t>
            </w:r>
          </w:p>
        </w:tc>
      </w:tr>
      <w:tr w:rsidR="004A2AE9" w:rsidRPr="00512CD9" w:rsidTr="004A2AE9">
        <w:trPr>
          <w:gridAfter w:val="1"/>
          <w:wAfter w:w="11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  Общеэкономические вопросы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00004010000000000000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44 500,00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5 611,35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38 888,65</w:t>
            </w:r>
          </w:p>
        </w:tc>
      </w:tr>
      <w:tr w:rsidR="004A2AE9" w:rsidRPr="00512CD9" w:rsidTr="004A2AE9">
        <w:trPr>
          <w:gridAfter w:val="1"/>
          <w:wAfter w:w="11" w:type="dxa"/>
          <w:trHeight w:val="31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Осуществление государственных полномочий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00004019200000000000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44 500,00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5 611,35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38 888,65</w:t>
            </w:r>
          </w:p>
        </w:tc>
      </w:tr>
      <w:tr w:rsidR="004A2AE9" w:rsidRPr="00512CD9" w:rsidTr="004A2AE9">
        <w:trPr>
          <w:gridAfter w:val="1"/>
          <w:wAfter w:w="11" w:type="dxa"/>
          <w:trHeight w:val="63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00004019200073110000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44 500,00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5 611,35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38 888,65</w:t>
            </w:r>
          </w:p>
        </w:tc>
      </w:tr>
      <w:tr w:rsidR="004A2AE9" w:rsidRPr="00512CD9" w:rsidTr="004A2AE9">
        <w:trPr>
          <w:gridAfter w:val="1"/>
          <w:wAfter w:w="11" w:type="dxa"/>
          <w:trHeight w:val="93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>
              <w:rPr>
                <w:sz w:val="16"/>
                <w:szCs w:val="16"/>
              </w:rPr>
              <w:t xml:space="preserve"> </w:t>
            </w:r>
            <w:r w:rsidRPr="00512CD9">
              <w:rPr>
                <w:sz w:val="16"/>
                <w:szCs w:val="16"/>
              </w:rPr>
              <w:t xml:space="preserve">казенными </w:t>
            </w:r>
            <w:r>
              <w:rPr>
                <w:sz w:val="16"/>
                <w:szCs w:val="16"/>
              </w:rPr>
              <w:t xml:space="preserve"> уч</w:t>
            </w:r>
            <w:r w:rsidRPr="00512CD9">
              <w:rPr>
                <w:sz w:val="16"/>
                <w:szCs w:val="16"/>
              </w:rPr>
              <w:t>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00004019200073110100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42 336,00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5 611,35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36 724,65</w:t>
            </w:r>
          </w:p>
        </w:tc>
      </w:tr>
      <w:tr w:rsidR="004A2AE9" w:rsidRPr="00512CD9" w:rsidTr="004A2AE9">
        <w:trPr>
          <w:gridAfter w:val="1"/>
          <w:wAfter w:w="11" w:type="dxa"/>
          <w:trHeight w:val="43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00004019200073110120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42 336,00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5 611,35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36 724,65</w:t>
            </w:r>
          </w:p>
        </w:tc>
      </w:tr>
      <w:tr w:rsidR="004A2AE9" w:rsidRPr="00512CD9" w:rsidTr="004A2AE9">
        <w:trPr>
          <w:gridAfter w:val="1"/>
          <w:wAfter w:w="11" w:type="dxa"/>
          <w:trHeight w:val="43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00004019200073110121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32 516,00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3 974,71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28 541,29</w:t>
            </w:r>
          </w:p>
        </w:tc>
      </w:tr>
      <w:tr w:rsidR="004A2AE9" w:rsidRPr="00512CD9" w:rsidTr="004A2AE9">
        <w:trPr>
          <w:gridAfter w:val="1"/>
          <w:wAfter w:w="11" w:type="dxa"/>
          <w:trHeight w:val="69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00004019200073110129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9 820,00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1 636,64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8 183,36</w:t>
            </w:r>
          </w:p>
        </w:tc>
      </w:tr>
      <w:tr w:rsidR="004A2AE9" w:rsidRPr="00512CD9" w:rsidTr="004A2AE9">
        <w:trPr>
          <w:gridAfter w:val="1"/>
          <w:wAfter w:w="11" w:type="dxa"/>
          <w:trHeight w:val="46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00004019200073110200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2 164,00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2 164,00</w:t>
            </w:r>
          </w:p>
        </w:tc>
      </w:tr>
      <w:tr w:rsidR="004A2AE9" w:rsidRPr="00512CD9" w:rsidTr="004A2AE9">
        <w:trPr>
          <w:gridAfter w:val="1"/>
          <w:wAfter w:w="11" w:type="dxa"/>
          <w:trHeight w:val="45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00004019200073110240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2 164,00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2 164,00</w:t>
            </w:r>
          </w:p>
        </w:tc>
      </w:tr>
      <w:tr w:rsidR="004A2AE9" w:rsidRPr="00512CD9" w:rsidTr="004A2AE9">
        <w:trPr>
          <w:gridAfter w:val="1"/>
          <w:wAfter w:w="11" w:type="dxa"/>
          <w:trHeight w:val="49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</w:t>
            </w:r>
            <w:r>
              <w:rPr>
                <w:sz w:val="16"/>
                <w:szCs w:val="16"/>
              </w:rPr>
              <w:t>тве</w:t>
            </w:r>
            <w:r w:rsidRPr="00512CD9">
              <w:rPr>
                <w:sz w:val="16"/>
                <w:szCs w:val="16"/>
              </w:rPr>
              <w:t>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00004019200073110244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2 164,00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2 164,00</w:t>
            </w:r>
          </w:p>
        </w:tc>
      </w:tr>
      <w:tr w:rsidR="004A2AE9" w:rsidRPr="00512CD9" w:rsidTr="004A2AE9">
        <w:trPr>
          <w:gridAfter w:val="1"/>
          <w:wAfter w:w="11" w:type="dxa"/>
          <w:trHeight w:val="28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00004090000000000000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777 782,00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106 826,44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670 955,56</w:t>
            </w:r>
          </w:p>
        </w:tc>
      </w:tr>
      <w:tr w:rsidR="004A2AE9" w:rsidRPr="00512CD9" w:rsidTr="004A2AE9">
        <w:trPr>
          <w:gridAfter w:val="1"/>
          <w:wAfter w:w="11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00004099400000000000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777 782,00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106 826,44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670 955,56</w:t>
            </w:r>
          </w:p>
        </w:tc>
      </w:tr>
      <w:tr w:rsidR="004A2AE9" w:rsidRPr="00512CD9" w:rsidTr="004A2AE9">
        <w:trPr>
          <w:gridAfter w:val="1"/>
          <w:wAfter w:w="11" w:type="dxa"/>
          <w:trHeight w:val="43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00004099400010230000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777 782,00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106 826,44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670 955,56</w:t>
            </w:r>
          </w:p>
        </w:tc>
      </w:tr>
      <w:tr w:rsidR="004A2AE9" w:rsidRPr="00512CD9" w:rsidTr="004A2AE9">
        <w:trPr>
          <w:gridAfter w:val="1"/>
          <w:wAfter w:w="11" w:type="dxa"/>
          <w:trHeight w:val="52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00004099400010230200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777 782,00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106 826,44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670 955,56</w:t>
            </w:r>
          </w:p>
        </w:tc>
      </w:tr>
      <w:tr w:rsidR="004A2AE9" w:rsidRPr="00512CD9" w:rsidTr="004A2AE9">
        <w:trPr>
          <w:gridAfter w:val="1"/>
          <w:wAfter w:w="11" w:type="dxa"/>
          <w:trHeight w:val="46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00004099400010230240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777 782,00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106 826,44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670 955,56</w:t>
            </w:r>
          </w:p>
        </w:tc>
      </w:tr>
      <w:tr w:rsidR="004A2AE9" w:rsidRPr="00512CD9" w:rsidTr="004A2AE9">
        <w:trPr>
          <w:gridAfter w:val="1"/>
          <w:wAfter w:w="11" w:type="dxa"/>
          <w:trHeight w:val="46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Прочая закупка товаров, работ и ус</w:t>
            </w:r>
            <w:r>
              <w:rPr>
                <w:sz w:val="16"/>
                <w:szCs w:val="16"/>
              </w:rPr>
              <w:t>луг для обеспечения государстве</w:t>
            </w:r>
            <w:r w:rsidRPr="00512CD9">
              <w:rPr>
                <w:sz w:val="16"/>
                <w:szCs w:val="16"/>
              </w:rPr>
              <w:t>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00004099400010230244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777 782,00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106 826,44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670 955,56</w:t>
            </w:r>
          </w:p>
        </w:tc>
      </w:tr>
      <w:tr w:rsidR="004A2AE9" w:rsidRPr="00512CD9" w:rsidTr="004A2AE9">
        <w:trPr>
          <w:gridAfter w:val="1"/>
          <w:wAfter w:w="11" w:type="dxa"/>
          <w:trHeight w:val="70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Артемо</w:t>
            </w:r>
            <w:r w:rsidRPr="00512CD9">
              <w:rPr>
                <w:b/>
                <w:bCs/>
                <w:sz w:val="16"/>
                <w:szCs w:val="16"/>
              </w:rPr>
              <w:t>вского городского поселения "Повышение безопасности дорожного движения" на 2016-2018 годы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00004090400000000000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1 804 770,00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1 804 770,00</w:t>
            </w:r>
          </w:p>
        </w:tc>
      </w:tr>
      <w:tr w:rsidR="004A2AE9" w:rsidRPr="00512CD9" w:rsidTr="004A2AE9">
        <w:trPr>
          <w:gridAfter w:val="1"/>
          <w:wAfter w:w="11" w:type="dxa"/>
          <w:trHeight w:val="46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512CD9">
              <w:rPr>
                <w:b/>
                <w:bCs/>
                <w:sz w:val="16"/>
                <w:szCs w:val="16"/>
              </w:rPr>
              <w:t>Мероприятия</w:t>
            </w:r>
            <w:proofErr w:type="gramEnd"/>
            <w:r w:rsidRPr="00512CD9">
              <w:rPr>
                <w:b/>
                <w:bCs/>
                <w:sz w:val="16"/>
                <w:szCs w:val="16"/>
              </w:rPr>
              <w:t xml:space="preserve"> связанные с ремонтом и содержанием автомобильных дорог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00004090400010790000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1 804 770,00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1 804 770,00</w:t>
            </w:r>
          </w:p>
        </w:tc>
      </w:tr>
      <w:tr w:rsidR="004A2AE9" w:rsidRPr="00512CD9" w:rsidTr="004A2AE9">
        <w:trPr>
          <w:gridAfter w:val="1"/>
          <w:wAfter w:w="11" w:type="dxa"/>
          <w:trHeight w:val="46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00004090400010790200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1 804 770,00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1 804 770,00</w:t>
            </w:r>
          </w:p>
        </w:tc>
      </w:tr>
      <w:tr w:rsidR="004A2AE9" w:rsidRPr="00512CD9" w:rsidTr="004A2AE9">
        <w:trPr>
          <w:gridAfter w:val="1"/>
          <w:wAfter w:w="11" w:type="dxa"/>
          <w:trHeight w:val="46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00004090400010790240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1 804 770,00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1 804 770,00</w:t>
            </w:r>
          </w:p>
        </w:tc>
      </w:tr>
      <w:tr w:rsidR="004A2AE9" w:rsidRPr="00512CD9" w:rsidTr="004A2AE9">
        <w:trPr>
          <w:gridAfter w:val="1"/>
          <w:wAfter w:w="11" w:type="dxa"/>
          <w:trHeight w:val="46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Прочая закупка товаров, работ и ус</w:t>
            </w:r>
            <w:r>
              <w:rPr>
                <w:sz w:val="16"/>
                <w:szCs w:val="16"/>
              </w:rPr>
              <w:t>луг для обеспечения государстве</w:t>
            </w:r>
            <w:r w:rsidRPr="00512CD9">
              <w:rPr>
                <w:sz w:val="16"/>
                <w:szCs w:val="16"/>
              </w:rPr>
              <w:t>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00004090400010790244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1 804 770,00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1 804 770,00</w:t>
            </w:r>
          </w:p>
        </w:tc>
      </w:tr>
      <w:tr w:rsidR="004A2AE9" w:rsidRPr="00512CD9" w:rsidTr="004A2AE9">
        <w:trPr>
          <w:gridAfter w:val="1"/>
          <w:wAfter w:w="11" w:type="dxa"/>
          <w:trHeight w:val="28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00004120000000000000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4A2AE9" w:rsidRPr="00512CD9" w:rsidTr="004A2AE9">
        <w:trPr>
          <w:gridAfter w:val="1"/>
          <w:wAfter w:w="11" w:type="dxa"/>
          <w:trHeight w:val="49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00004129500010240000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4A2AE9" w:rsidRPr="00512CD9" w:rsidTr="004A2AE9">
        <w:trPr>
          <w:gridAfter w:val="1"/>
          <w:wAfter w:w="11" w:type="dxa"/>
          <w:trHeight w:val="46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00004129500010240200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100 000,00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100 000,00</w:t>
            </w:r>
          </w:p>
        </w:tc>
      </w:tr>
      <w:tr w:rsidR="004A2AE9" w:rsidRPr="00512CD9" w:rsidTr="004A2AE9">
        <w:trPr>
          <w:gridAfter w:val="1"/>
          <w:wAfter w:w="11" w:type="dxa"/>
          <w:trHeight w:val="49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00004129500010240240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100 000,00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100 000,00</w:t>
            </w:r>
          </w:p>
        </w:tc>
      </w:tr>
      <w:tr w:rsidR="004A2AE9" w:rsidRPr="00512CD9" w:rsidTr="004A2AE9">
        <w:trPr>
          <w:gridAfter w:val="1"/>
          <w:wAfter w:w="11" w:type="dxa"/>
          <w:trHeight w:val="49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Прочая закупка товаров, работ и ус</w:t>
            </w:r>
            <w:r>
              <w:rPr>
                <w:sz w:val="16"/>
                <w:szCs w:val="16"/>
              </w:rPr>
              <w:t>луг для обеспечения государстве</w:t>
            </w:r>
            <w:r w:rsidRPr="00512CD9">
              <w:rPr>
                <w:sz w:val="16"/>
                <w:szCs w:val="16"/>
              </w:rPr>
              <w:t>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00004129500010240244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100 000,00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100 000,00</w:t>
            </w:r>
          </w:p>
        </w:tc>
      </w:tr>
      <w:tr w:rsidR="004A2AE9" w:rsidRPr="00512CD9" w:rsidTr="004A2AE9">
        <w:trPr>
          <w:gridAfter w:val="1"/>
          <w:wAfter w:w="11" w:type="dxa"/>
          <w:trHeight w:val="27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00005000000000000000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12 141 342,36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157 708,83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11 983 633,53</w:t>
            </w:r>
          </w:p>
        </w:tc>
      </w:tr>
      <w:tr w:rsidR="004A2AE9" w:rsidRPr="00512CD9" w:rsidTr="004A2AE9">
        <w:trPr>
          <w:gridAfter w:val="1"/>
          <w:wAfter w:w="11" w:type="dxa"/>
          <w:trHeight w:val="27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00005010000000000000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1 898 000,00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87 696,36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1 810 303,64</w:t>
            </w:r>
          </w:p>
        </w:tc>
      </w:tr>
      <w:tr w:rsidR="004A2AE9" w:rsidRPr="00512CD9" w:rsidTr="004A2AE9">
        <w:trPr>
          <w:gridAfter w:val="1"/>
          <w:wAfter w:w="11" w:type="dxa"/>
          <w:trHeight w:val="27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00005018400000000000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748 000,00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87 696,36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748 000,00</w:t>
            </w:r>
          </w:p>
        </w:tc>
      </w:tr>
      <w:tr w:rsidR="004A2AE9" w:rsidRPr="00512CD9" w:rsidTr="004A2AE9">
        <w:trPr>
          <w:gridAfter w:val="1"/>
          <w:wAfter w:w="11" w:type="dxa"/>
          <w:trHeight w:val="43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Обеспечение расходов связанных с жилищным хозяйством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00005018400010510000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160 000,00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160 000,00</w:t>
            </w:r>
          </w:p>
        </w:tc>
      </w:tr>
      <w:tr w:rsidR="004A2AE9" w:rsidRPr="00512CD9" w:rsidTr="004A2AE9">
        <w:trPr>
          <w:gridAfter w:val="1"/>
          <w:wAfter w:w="11" w:type="dxa"/>
          <w:trHeight w:val="52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00005018400010510200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160 000,00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160 000,00</w:t>
            </w:r>
          </w:p>
        </w:tc>
      </w:tr>
      <w:tr w:rsidR="004A2AE9" w:rsidRPr="00512CD9" w:rsidTr="004A2AE9">
        <w:trPr>
          <w:gridAfter w:val="1"/>
          <w:wAfter w:w="11" w:type="dxa"/>
          <w:trHeight w:val="55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00005018400010510240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160 000,00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160 000,00</w:t>
            </w:r>
          </w:p>
        </w:tc>
      </w:tr>
      <w:tr w:rsidR="004A2AE9" w:rsidRPr="00512CD9" w:rsidTr="004A2AE9">
        <w:trPr>
          <w:gridAfter w:val="1"/>
          <w:wAfter w:w="11" w:type="dxa"/>
          <w:trHeight w:val="58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Прочая закупка товаров, работ и ус</w:t>
            </w:r>
            <w:r>
              <w:rPr>
                <w:sz w:val="16"/>
                <w:szCs w:val="16"/>
              </w:rPr>
              <w:t>луг для обеспечения государстве</w:t>
            </w:r>
            <w:r w:rsidRPr="00512CD9">
              <w:rPr>
                <w:sz w:val="16"/>
                <w:szCs w:val="16"/>
              </w:rPr>
              <w:t>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00005018400010510244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160 000,00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160 000,00</w:t>
            </w:r>
          </w:p>
        </w:tc>
      </w:tr>
      <w:tr w:rsidR="004A2AE9" w:rsidRPr="00512CD9" w:rsidTr="004A2AE9">
        <w:trPr>
          <w:gridAfter w:val="1"/>
          <w:wAfter w:w="11" w:type="dxa"/>
          <w:trHeight w:val="27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Взносы в фонд капитального ремонта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00005018400010520000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588 000,00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87 696,36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588 000,00</w:t>
            </w:r>
          </w:p>
        </w:tc>
      </w:tr>
      <w:tr w:rsidR="004A2AE9" w:rsidRPr="00512CD9" w:rsidTr="004A2AE9">
        <w:trPr>
          <w:gridAfter w:val="1"/>
          <w:wAfter w:w="11" w:type="dxa"/>
          <w:trHeight w:val="48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00005018400010520200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588 000,00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87 696,36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500 303,64</w:t>
            </w:r>
          </w:p>
        </w:tc>
      </w:tr>
      <w:tr w:rsidR="004A2AE9" w:rsidRPr="00512CD9" w:rsidTr="004A2AE9">
        <w:trPr>
          <w:gridAfter w:val="1"/>
          <w:wAfter w:w="11" w:type="dxa"/>
          <w:trHeight w:val="43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00005018400010520240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588 000,00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87 696,36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500 303,64</w:t>
            </w:r>
          </w:p>
        </w:tc>
      </w:tr>
      <w:tr w:rsidR="004A2AE9" w:rsidRPr="00512CD9" w:rsidTr="004A2AE9">
        <w:trPr>
          <w:gridAfter w:val="1"/>
          <w:wAfter w:w="11" w:type="dxa"/>
          <w:trHeight w:val="46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Прочая закупка товаров, работ и ус</w:t>
            </w:r>
            <w:r>
              <w:rPr>
                <w:sz w:val="16"/>
                <w:szCs w:val="16"/>
              </w:rPr>
              <w:t>луг для обеспечения государстве</w:t>
            </w:r>
            <w:r w:rsidRPr="00512CD9">
              <w:rPr>
                <w:sz w:val="16"/>
                <w:szCs w:val="16"/>
              </w:rPr>
              <w:t>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00005018400010520244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588 000,00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87 696,36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500 303,64</w:t>
            </w:r>
          </w:p>
        </w:tc>
      </w:tr>
      <w:tr w:rsidR="004A2AE9" w:rsidRPr="00512CD9" w:rsidTr="004A2AE9">
        <w:trPr>
          <w:gridAfter w:val="1"/>
          <w:wAfter w:w="11" w:type="dxa"/>
          <w:trHeight w:val="64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Муниципальная программа "Переселение граждан из ветхого и аварийного жилищного фонда Артемовского муниципального образования" на 2014-2020 годы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00005010200000000000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1 150 000,00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1 150 000,00</w:t>
            </w:r>
          </w:p>
        </w:tc>
      </w:tr>
      <w:tr w:rsidR="004A2AE9" w:rsidRPr="00512CD9" w:rsidTr="004A2AE9">
        <w:trPr>
          <w:gridAfter w:val="1"/>
          <w:wAfter w:w="11" w:type="dxa"/>
          <w:trHeight w:val="48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512CD9">
              <w:rPr>
                <w:b/>
                <w:bCs/>
                <w:sz w:val="16"/>
                <w:szCs w:val="16"/>
              </w:rPr>
              <w:t>Мероприятия</w:t>
            </w:r>
            <w:proofErr w:type="gramEnd"/>
            <w:r w:rsidRPr="00512CD9">
              <w:rPr>
                <w:b/>
                <w:bCs/>
                <w:sz w:val="16"/>
                <w:szCs w:val="16"/>
              </w:rPr>
              <w:t xml:space="preserve"> связанные с переселением граждан из ветхого и аварийного жилищного фонда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00005010200010760000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1 150 000,00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1 150 000,00</w:t>
            </w:r>
          </w:p>
        </w:tc>
      </w:tr>
      <w:tr w:rsidR="004A2AE9" w:rsidRPr="00512CD9" w:rsidTr="004A2AE9">
        <w:trPr>
          <w:gridAfter w:val="1"/>
          <w:wAfter w:w="11" w:type="dxa"/>
          <w:trHeight w:val="67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00005010200010760400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1 150 000,00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1 150 000,00</w:t>
            </w:r>
          </w:p>
        </w:tc>
      </w:tr>
      <w:tr w:rsidR="004A2AE9" w:rsidRPr="00512CD9" w:rsidTr="004A2AE9">
        <w:trPr>
          <w:gridAfter w:val="1"/>
          <w:wAfter w:w="11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00005010200010760410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1 150 000,00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1 150 000,00</w:t>
            </w:r>
          </w:p>
        </w:tc>
      </w:tr>
      <w:tr w:rsidR="004A2AE9" w:rsidRPr="00512CD9" w:rsidTr="004A2AE9">
        <w:trPr>
          <w:gridAfter w:val="1"/>
          <w:wAfter w:w="11" w:type="dxa"/>
          <w:trHeight w:val="70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00005010200010760412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1 150 000,00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1 150 000,00</w:t>
            </w:r>
          </w:p>
        </w:tc>
      </w:tr>
      <w:tr w:rsidR="004A2AE9" w:rsidRPr="00512CD9" w:rsidTr="004A2AE9">
        <w:trPr>
          <w:gridAfter w:val="1"/>
          <w:wAfter w:w="11" w:type="dxa"/>
          <w:trHeight w:val="66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Бюджетные инвестиции в объекты капитального строительства</w:t>
            </w:r>
            <w:r>
              <w:rPr>
                <w:sz w:val="16"/>
                <w:szCs w:val="16"/>
              </w:rPr>
              <w:t xml:space="preserve"> </w:t>
            </w:r>
            <w:r w:rsidRPr="00512CD9">
              <w:rPr>
                <w:sz w:val="16"/>
                <w:szCs w:val="16"/>
              </w:rPr>
              <w:t>государственной (муниципальной) собственности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00005010200010760414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</w:tr>
      <w:tr w:rsidR="004A2AE9" w:rsidRPr="00512CD9" w:rsidTr="004A2AE9">
        <w:trPr>
          <w:gridAfter w:val="1"/>
          <w:wAfter w:w="11" w:type="dxa"/>
          <w:trHeight w:val="31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00005020000000000000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8 846 682,03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4 708,73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8 841 973,30</w:t>
            </w:r>
          </w:p>
        </w:tc>
      </w:tr>
      <w:tr w:rsidR="004A2AE9" w:rsidRPr="00512CD9" w:rsidTr="004A2AE9">
        <w:trPr>
          <w:gridAfter w:val="1"/>
          <w:wAfter w:w="11" w:type="dxa"/>
          <w:trHeight w:val="31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Поддержка ком</w:t>
            </w:r>
            <w:r>
              <w:rPr>
                <w:b/>
                <w:bCs/>
                <w:sz w:val="16"/>
                <w:szCs w:val="16"/>
              </w:rPr>
              <w:t>м</w:t>
            </w:r>
            <w:r w:rsidRPr="00512CD9">
              <w:rPr>
                <w:b/>
                <w:bCs/>
                <w:sz w:val="16"/>
                <w:szCs w:val="16"/>
              </w:rPr>
              <w:t>унального хозяйства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00005028500000000000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897 525,92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4 708,73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892 817,19</w:t>
            </w:r>
          </w:p>
        </w:tc>
      </w:tr>
      <w:tr w:rsidR="004A2AE9" w:rsidRPr="00512CD9" w:rsidTr="004A2AE9">
        <w:trPr>
          <w:gridAfter w:val="1"/>
          <w:wAfter w:w="11" w:type="dxa"/>
          <w:trHeight w:val="31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00005028500010530000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602 153,00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602 153,00</w:t>
            </w:r>
          </w:p>
        </w:tc>
      </w:tr>
      <w:tr w:rsidR="004A2AE9" w:rsidRPr="00512CD9" w:rsidTr="004A2AE9">
        <w:trPr>
          <w:gridAfter w:val="1"/>
          <w:wAfter w:w="11" w:type="dxa"/>
          <w:trHeight w:val="55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00005028500010530200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</w:tr>
      <w:tr w:rsidR="004A2AE9" w:rsidRPr="00512CD9" w:rsidTr="004A2AE9">
        <w:trPr>
          <w:gridAfter w:val="1"/>
          <w:wAfter w:w="11" w:type="dxa"/>
          <w:trHeight w:val="45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00005028500010530240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</w:tr>
      <w:tr w:rsidR="004A2AE9" w:rsidRPr="00512CD9" w:rsidTr="004A2AE9">
        <w:trPr>
          <w:gridAfter w:val="1"/>
          <w:wAfter w:w="11" w:type="dxa"/>
          <w:trHeight w:val="55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00005028500010530243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</w:tr>
      <w:tr w:rsidR="004A2AE9" w:rsidRPr="00512CD9" w:rsidTr="004A2AE9">
        <w:trPr>
          <w:gridAfter w:val="1"/>
          <w:wAfter w:w="11" w:type="dxa"/>
          <w:trHeight w:val="49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00005028500010530200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602 153,00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602 153,00</w:t>
            </w:r>
          </w:p>
        </w:tc>
      </w:tr>
      <w:tr w:rsidR="004A2AE9" w:rsidRPr="00512CD9" w:rsidTr="004A2AE9">
        <w:trPr>
          <w:gridAfter w:val="1"/>
          <w:wAfter w:w="11" w:type="dxa"/>
          <w:trHeight w:val="45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00005028500010530240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602 153,00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602 153,00</w:t>
            </w:r>
          </w:p>
        </w:tc>
      </w:tr>
      <w:tr w:rsidR="004A2AE9" w:rsidRPr="00512CD9" w:rsidTr="004A2AE9">
        <w:trPr>
          <w:gridAfter w:val="1"/>
          <w:wAfter w:w="11" w:type="dxa"/>
          <w:trHeight w:val="51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Прочая закупка товаров, работ и ус</w:t>
            </w:r>
            <w:r>
              <w:rPr>
                <w:sz w:val="16"/>
                <w:szCs w:val="16"/>
              </w:rPr>
              <w:t>луг для обеспечения государстве</w:t>
            </w:r>
            <w:r w:rsidRPr="00512CD9">
              <w:rPr>
                <w:sz w:val="16"/>
                <w:szCs w:val="16"/>
              </w:rPr>
              <w:t>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00005028500010530244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602 153,00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602 153,00</w:t>
            </w:r>
          </w:p>
        </w:tc>
      </w:tr>
      <w:tr w:rsidR="004A2AE9" w:rsidRPr="00512CD9" w:rsidTr="004A2AE9">
        <w:trPr>
          <w:gridAfter w:val="1"/>
          <w:wAfter w:w="11" w:type="dxa"/>
          <w:trHeight w:val="25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00005028500010530800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</w:tr>
      <w:tr w:rsidR="004A2AE9" w:rsidRPr="00512CD9" w:rsidTr="004A2AE9">
        <w:trPr>
          <w:gridAfter w:val="1"/>
          <w:wAfter w:w="11" w:type="dxa"/>
          <w:trHeight w:val="24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00005028500010530850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</w:tr>
      <w:tr w:rsidR="004A2AE9" w:rsidRPr="00512CD9" w:rsidTr="004A2AE9">
        <w:trPr>
          <w:gridAfter w:val="1"/>
          <w:wAfter w:w="11" w:type="dxa"/>
          <w:trHeight w:val="24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00005028500010530852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</w:tr>
      <w:tr w:rsidR="004A2AE9" w:rsidRPr="00512CD9" w:rsidTr="004A2AE9">
        <w:trPr>
          <w:gridAfter w:val="1"/>
          <w:wAfter w:w="11" w:type="dxa"/>
          <w:trHeight w:val="27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Возмещение затрат по бане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00005028500010540000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295 372,92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4 708,73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290 664,19</w:t>
            </w:r>
          </w:p>
        </w:tc>
      </w:tr>
      <w:tr w:rsidR="004A2AE9" w:rsidRPr="00512CD9" w:rsidTr="004A2AE9">
        <w:trPr>
          <w:gridAfter w:val="1"/>
          <w:wAfter w:w="11" w:type="dxa"/>
          <w:trHeight w:val="46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0000502850001054000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295 372,92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4 708,73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290 664,19</w:t>
            </w:r>
          </w:p>
        </w:tc>
      </w:tr>
      <w:tr w:rsidR="004A2AE9" w:rsidRPr="00512CD9" w:rsidTr="004A2AE9">
        <w:trPr>
          <w:gridAfter w:val="1"/>
          <w:wAfter w:w="11" w:type="dxa"/>
          <w:trHeight w:val="52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00005028500010540240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295 372,92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4 708,73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290 664,19</w:t>
            </w:r>
          </w:p>
        </w:tc>
      </w:tr>
      <w:tr w:rsidR="004A2AE9" w:rsidRPr="00512CD9" w:rsidTr="004A2AE9">
        <w:trPr>
          <w:gridAfter w:val="1"/>
          <w:wAfter w:w="11" w:type="dxa"/>
          <w:trHeight w:val="51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Прочая закупка товаров, работ и ус</w:t>
            </w:r>
            <w:r>
              <w:rPr>
                <w:sz w:val="16"/>
                <w:szCs w:val="16"/>
              </w:rPr>
              <w:t>луг для обеспечения государстве</w:t>
            </w:r>
            <w:r w:rsidRPr="00512CD9">
              <w:rPr>
                <w:sz w:val="16"/>
                <w:szCs w:val="16"/>
              </w:rPr>
              <w:t>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00005028500010540244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295 372,92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4 708,73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290 664,19</w:t>
            </w:r>
          </w:p>
        </w:tc>
      </w:tr>
      <w:tr w:rsidR="004A2AE9" w:rsidRPr="00512CD9" w:rsidTr="004A2AE9">
        <w:trPr>
          <w:gridAfter w:val="1"/>
          <w:wAfter w:w="11" w:type="dxa"/>
          <w:trHeight w:val="66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Муниципальная программа Артемовского городского поселения  "Развитие и модернизация коммунальной инфраструктуры" на 2014-2016 годы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00005020300000000000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7 949 156,11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7 949 156,11</w:t>
            </w:r>
          </w:p>
        </w:tc>
      </w:tr>
      <w:tr w:rsidR="004A2AE9" w:rsidRPr="00512CD9" w:rsidTr="004A2AE9">
        <w:trPr>
          <w:gridAfter w:val="1"/>
          <w:wAfter w:w="11" w:type="dxa"/>
          <w:trHeight w:val="45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512CD9">
              <w:rPr>
                <w:b/>
                <w:bCs/>
                <w:sz w:val="16"/>
                <w:szCs w:val="16"/>
              </w:rPr>
              <w:t>Мероприятия</w:t>
            </w:r>
            <w:proofErr w:type="gramEnd"/>
            <w:r w:rsidRPr="00512CD9">
              <w:rPr>
                <w:b/>
                <w:bCs/>
                <w:sz w:val="16"/>
                <w:szCs w:val="16"/>
              </w:rPr>
              <w:t xml:space="preserve"> связанные с развитием и модернизацией коммунальной инфраструктуры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00005020300010780000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5 749 156,11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5 749 156,11</w:t>
            </w:r>
          </w:p>
        </w:tc>
      </w:tr>
      <w:tr w:rsidR="004A2AE9" w:rsidRPr="00512CD9" w:rsidTr="004A2AE9">
        <w:trPr>
          <w:gridAfter w:val="1"/>
          <w:wAfter w:w="11" w:type="dxa"/>
          <w:trHeight w:val="48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00005020300010780200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5 749 156,11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5 749 156,11</w:t>
            </w:r>
          </w:p>
        </w:tc>
      </w:tr>
      <w:tr w:rsidR="004A2AE9" w:rsidRPr="00512CD9" w:rsidTr="004A2AE9">
        <w:trPr>
          <w:gridAfter w:val="1"/>
          <w:wAfter w:w="11" w:type="dxa"/>
          <w:trHeight w:val="52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00005020300010780240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5 749 156,11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5 749 156,11</w:t>
            </w:r>
          </w:p>
        </w:tc>
      </w:tr>
      <w:tr w:rsidR="004A2AE9" w:rsidRPr="00512CD9" w:rsidTr="004A2AE9">
        <w:trPr>
          <w:gridAfter w:val="1"/>
          <w:wAfter w:w="11" w:type="dxa"/>
          <w:trHeight w:val="55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00005020300010780243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5 129 156,11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5 129 156,11</w:t>
            </w:r>
          </w:p>
        </w:tc>
      </w:tr>
      <w:tr w:rsidR="004A2AE9" w:rsidRPr="00512CD9" w:rsidTr="004A2AE9">
        <w:trPr>
          <w:gridAfter w:val="1"/>
          <w:wAfter w:w="11" w:type="dxa"/>
          <w:trHeight w:val="55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Прочая закупка товаров, работ и ус</w:t>
            </w:r>
            <w:r>
              <w:rPr>
                <w:sz w:val="16"/>
                <w:szCs w:val="16"/>
              </w:rPr>
              <w:t>луг для обеспечения государстве</w:t>
            </w:r>
            <w:r w:rsidRPr="00512CD9">
              <w:rPr>
                <w:sz w:val="16"/>
                <w:szCs w:val="16"/>
              </w:rPr>
              <w:t>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00005020300010780244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620 000,00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620 000,00</w:t>
            </w:r>
          </w:p>
        </w:tc>
      </w:tr>
      <w:tr w:rsidR="004A2AE9" w:rsidRPr="00512CD9" w:rsidTr="004A2AE9">
        <w:trPr>
          <w:gridAfter w:val="1"/>
          <w:wAfter w:w="11" w:type="dxa"/>
          <w:trHeight w:val="55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Расходы на приобретение транспортных сре</w:t>
            </w:r>
            <w:proofErr w:type="gramStart"/>
            <w:r w:rsidRPr="00512CD9">
              <w:rPr>
                <w:b/>
                <w:bCs/>
                <w:sz w:val="16"/>
                <w:szCs w:val="16"/>
              </w:rPr>
              <w:t>дств дл</w:t>
            </w:r>
            <w:proofErr w:type="gramEnd"/>
            <w:r w:rsidRPr="00512CD9">
              <w:rPr>
                <w:b/>
                <w:bCs/>
                <w:sz w:val="16"/>
                <w:szCs w:val="16"/>
              </w:rPr>
              <w:t>я оказания  услуг в сфере коммунального хозяйства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00005020300015120000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2 200 000,00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2 200 000,00</w:t>
            </w:r>
          </w:p>
        </w:tc>
      </w:tr>
      <w:tr w:rsidR="004A2AE9" w:rsidRPr="00512CD9" w:rsidTr="004A2AE9">
        <w:trPr>
          <w:gridAfter w:val="1"/>
          <w:wAfter w:w="11" w:type="dxa"/>
          <w:trHeight w:val="55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00005020300015120200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2 200 000,00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2 200 000,00</w:t>
            </w:r>
          </w:p>
        </w:tc>
      </w:tr>
      <w:tr w:rsidR="004A2AE9" w:rsidRPr="00512CD9" w:rsidTr="004A2AE9">
        <w:trPr>
          <w:gridAfter w:val="1"/>
          <w:wAfter w:w="11" w:type="dxa"/>
          <w:trHeight w:val="55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00005020300015120240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2 200 000,00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2 200 000,00</w:t>
            </w:r>
          </w:p>
        </w:tc>
      </w:tr>
      <w:tr w:rsidR="004A2AE9" w:rsidRPr="00512CD9" w:rsidTr="004A2AE9">
        <w:trPr>
          <w:gridAfter w:val="1"/>
          <w:wAfter w:w="11" w:type="dxa"/>
          <w:trHeight w:val="55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Прочая закупка товаров, работ и услуг для обеспече</w:t>
            </w:r>
            <w:r>
              <w:rPr>
                <w:sz w:val="16"/>
                <w:szCs w:val="16"/>
              </w:rPr>
              <w:t>ния государстве</w:t>
            </w:r>
            <w:r w:rsidRPr="00512CD9">
              <w:rPr>
                <w:sz w:val="16"/>
                <w:szCs w:val="16"/>
              </w:rPr>
              <w:t>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00005020300015120244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2 200 000,00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2 200 000,00</w:t>
            </w:r>
          </w:p>
        </w:tc>
      </w:tr>
      <w:tr w:rsidR="004A2AE9" w:rsidRPr="00512CD9" w:rsidTr="004A2AE9">
        <w:trPr>
          <w:gridAfter w:val="1"/>
          <w:wAfter w:w="11" w:type="dxa"/>
          <w:trHeight w:val="25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lastRenderedPageBreak/>
              <w:t xml:space="preserve">  Благоустройство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00005030000000000000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1 396 660,33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65 303,74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1 331 356,59</w:t>
            </w:r>
          </w:p>
        </w:tc>
      </w:tr>
      <w:tr w:rsidR="004A2AE9" w:rsidRPr="00512CD9" w:rsidTr="004A2AE9">
        <w:trPr>
          <w:gridAfter w:val="1"/>
          <w:wAfter w:w="11" w:type="dxa"/>
          <w:trHeight w:val="25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0000503860010550000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229 865,77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65 303,74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164 562,03</w:t>
            </w:r>
          </w:p>
        </w:tc>
      </w:tr>
      <w:tr w:rsidR="004A2AE9" w:rsidRPr="00512CD9" w:rsidTr="004A2AE9">
        <w:trPr>
          <w:gridAfter w:val="1"/>
          <w:wAfter w:w="11" w:type="dxa"/>
          <w:trHeight w:val="46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0000503860010550200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229 865,77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65 303,74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164 562,03</w:t>
            </w:r>
          </w:p>
        </w:tc>
      </w:tr>
      <w:tr w:rsidR="004A2AE9" w:rsidRPr="00512CD9" w:rsidTr="004A2AE9">
        <w:trPr>
          <w:gridAfter w:val="1"/>
          <w:wAfter w:w="11" w:type="dxa"/>
          <w:trHeight w:val="49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0000503860010550240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229 865,77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65 303,74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164 562,03</w:t>
            </w:r>
          </w:p>
        </w:tc>
      </w:tr>
      <w:tr w:rsidR="004A2AE9" w:rsidRPr="00512CD9" w:rsidTr="004A2AE9">
        <w:trPr>
          <w:gridAfter w:val="1"/>
          <w:wAfter w:w="11" w:type="dxa"/>
          <w:trHeight w:val="51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Прочая закупка товаров, работ и ус</w:t>
            </w:r>
            <w:r>
              <w:rPr>
                <w:sz w:val="16"/>
                <w:szCs w:val="16"/>
              </w:rPr>
              <w:t>луг для обеспечения государстве</w:t>
            </w:r>
            <w:r w:rsidRPr="00512CD9">
              <w:rPr>
                <w:sz w:val="16"/>
                <w:szCs w:val="16"/>
              </w:rPr>
              <w:t>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0000503860010550244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229 865,77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65 303,74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164 562,03</w:t>
            </w:r>
          </w:p>
        </w:tc>
      </w:tr>
      <w:tr w:rsidR="004A2AE9" w:rsidRPr="00512CD9" w:rsidTr="004A2AE9">
        <w:trPr>
          <w:gridAfter w:val="1"/>
          <w:wAfter w:w="11" w:type="dxa"/>
          <w:trHeight w:val="28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00005038600010560000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84 000,00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84 000,00</w:t>
            </w:r>
          </w:p>
        </w:tc>
      </w:tr>
      <w:tr w:rsidR="004A2AE9" w:rsidRPr="00512CD9" w:rsidTr="004A2AE9">
        <w:trPr>
          <w:gridAfter w:val="1"/>
          <w:wAfter w:w="11" w:type="dxa"/>
          <w:trHeight w:val="46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00005038600010560200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84 000,00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84 000,00</w:t>
            </w:r>
          </w:p>
        </w:tc>
      </w:tr>
      <w:tr w:rsidR="004A2AE9" w:rsidRPr="00512CD9" w:rsidTr="004A2AE9">
        <w:trPr>
          <w:gridAfter w:val="1"/>
          <w:wAfter w:w="11" w:type="dxa"/>
          <w:trHeight w:val="46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00005038600010560240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84 000,00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84 000,00</w:t>
            </w:r>
          </w:p>
        </w:tc>
      </w:tr>
      <w:tr w:rsidR="004A2AE9" w:rsidRPr="00512CD9" w:rsidTr="004A2AE9">
        <w:trPr>
          <w:gridAfter w:val="1"/>
          <w:wAfter w:w="11" w:type="dxa"/>
          <w:trHeight w:val="46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Прочая закупка товаров, работ и ус</w:t>
            </w:r>
            <w:r>
              <w:rPr>
                <w:sz w:val="16"/>
                <w:szCs w:val="16"/>
              </w:rPr>
              <w:t>луг для обеспечения государстве</w:t>
            </w:r>
            <w:r w:rsidRPr="00512CD9">
              <w:rPr>
                <w:sz w:val="16"/>
                <w:szCs w:val="16"/>
              </w:rPr>
              <w:t>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00005038600010560244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84 000,00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84 000,00</w:t>
            </w:r>
          </w:p>
        </w:tc>
      </w:tr>
      <w:tr w:rsidR="004A2AE9" w:rsidRPr="00512CD9" w:rsidTr="004A2AE9">
        <w:trPr>
          <w:gridAfter w:val="1"/>
          <w:wAfter w:w="11" w:type="dxa"/>
          <w:trHeight w:val="43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Прочие мероприятия по благоустройству городских поселений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00005038600010570000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1 082 794,56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1 082 794,56</w:t>
            </w:r>
          </w:p>
        </w:tc>
      </w:tr>
      <w:tr w:rsidR="004A2AE9" w:rsidRPr="00512CD9" w:rsidTr="004A2AE9">
        <w:trPr>
          <w:gridAfter w:val="1"/>
          <w:wAfter w:w="11" w:type="dxa"/>
          <w:trHeight w:val="46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00005038600010570200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1 082 794,56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1 082 794,56</w:t>
            </w:r>
          </w:p>
        </w:tc>
      </w:tr>
      <w:tr w:rsidR="004A2AE9" w:rsidRPr="00512CD9" w:rsidTr="004A2AE9">
        <w:trPr>
          <w:gridAfter w:val="1"/>
          <w:wAfter w:w="11" w:type="dxa"/>
          <w:trHeight w:val="48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00005038600010570240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1 082 794,56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1 082 794,56</w:t>
            </w:r>
          </w:p>
        </w:tc>
      </w:tr>
      <w:tr w:rsidR="004A2AE9" w:rsidRPr="00512CD9" w:rsidTr="004A2AE9">
        <w:trPr>
          <w:gridAfter w:val="1"/>
          <w:wAfter w:w="11" w:type="dxa"/>
          <w:trHeight w:val="49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Прочая закупка товаров, работ и ус</w:t>
            </w:r>
            <w:r>
              <w:rPr>
                <w:sz w:val="16"/>
                <w:szCs w:val="16"/>
              </w:rPr>
              <w:t>луг для обеспечения государстве</w:t>
            </w:r>
            <w:r w:rsidRPr="00512CD9">
              <w:rPr>
                <w:sz w:val="16"/>
                <w:szCs w:val="16"/>
              </w:rPr>
              <w:t>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00005038600010570244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715 894,56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715 894,56</w:t>
            </w:r>
          </w:p>
        </w:tc>
      </w:tr>
      <w:tr w:rsidR="004A2AE9" w:rsidRPr="00512CD9" w:rsidTr="004A2AE9">
        <w:trPr>
          <w:gridAfter w:val="1"/>
          <w:wAfter w:w="11" w:type="dxa"/>
          <w:trHeight w:val="49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 xml:space="preserve">Прочая закупка товаров, работ и услуг для </w:t>
            </w:r>
            <w:r>
              <w:rPr>
                <w:sz w:val="16"/>
                <w:szCs w:val="16"/>
              </w:rPr>
              <w:t>обеспечения государстве</w:t>
            </w:r>
            <w:r w:rsidRPr="00512CD9">
              <w:rPr>
                <w:sz w:val="16"/>
                <w:szCs w:val="16"/>
              </w:rPr>
              <w:t>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00005038600072370244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366 900,00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366 900,00</w:t>
            </w:r>
          </w:p>
        </w:tc>
      </w:tr>
      <w:tr w:rsidR="004A2AE9" w:rsidRPr="00512CD9" w:rsidTr="004A2AE9">
        <w:trPr>
          <w:gridAfter w:val="1"/>
          <w:wAfter w:w="11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  ОБРАЗОВАНИЕ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00007000000000000000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170 000,00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170 000,00</w:t>
            </w:r>
          </w:p>
        </w:tc>
      </w:tr>
      <w:tr w:rsidR="004A2AE9" w:rsidRPr="00512CD9" w:rsidTr="004A2AE9">
        <w:trPr>
          <w:gridAfter w:val="1"/>
          <w:wAfter w:w="11" w:type="dxa"/>
          <w:trHeight w:val="40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00007050000000000000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4A2AE9" w:rsidRPr="00512CD9" w:rsidTr="004A2AE9">
        <w:trPr>
          <w:gridAfter w:val="1"/>
          <w:wAfter w:w="11" w:type="dxa"/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Содержание органов местного самоуправления 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00007058100000000000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4A2AE9" w:rsidRPr="00512CD9" w:rsidTr="004A2AE9">
        <w:trPr>
          <w:gridAfter w:val="1"/>
          <w:wAfter w:w="11" w:type="dxa"/>
          <w:trHeight w:val="70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  Переподготовка и повышение квалификации специалистов и служащих муниципальных учреждений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00007058140010120000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4A2AE9" w:rsidRPr="00512CD9" w:rsidTr="004A2AE9">
        <w:trPr>
          <w:gridAfter w:val="1"/>
          <w:wAfter w:w="11" w:type="dxa"/>
          <w:trHeight w:val="48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00007058140010120200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50 000,00</w:t>
            </w:r>
          </w:p>
        </w:tc>
      </w:tr>
      <w:tr w:rsidR="004A2AE9" w:rsidRPr="00512CD9" w:rsidTr="004A2AE9">
        <w:trPr>
          <w:gridAfter w:val="1"/>
          <w:wAfter w:w="11" w:type="dxa"/>
          <w:trHeight w:val="45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00007058140010120240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50 000,00</w:t>
            </w:r>
          </w:p>
        </w:tc>
      </w:tr>
      <w:tr w:rsidR="004A2AE9" w:rsidRPr="00512CD9" w:rsidTr="004A2AE9">
        <w:trPr>
          <w:gridAfter w:val="1"/>
          <w:wAfter w:w="11" w:type="dxa"/>
          <w:trHeight w:val="49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Прочая закупка товаров, работ и ус</w:t>
            </w:r>
            <w:r>
              <w:rPr>
                <w:sz w:val="16"/>
                <w:szCs w:val="16"/>
              </w:rPr>
              <w:t>луг для обеспечения государстве</w:t>
            </w:r>
            <w:r w:rsidRPr="00512CD9">
              <w:rPr>
                <w:sz w:val="16"/>
                <w:szCs w:val="16"/>
              </w:rPr>
              <w:t>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00007058140010120244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50 000,00</w:t>
            </w:r>
          </w:p>
        </w:tc>
      </w:tr>
      <w:tr w:rsidR="004A2AE9" w:rsidRPr="00512CD9" w:rsidTr="004A2AE9">
        <w:trPr>
          <w:gridAfter w:val="1"/>
          <w:wAfter w:w="11" w:type="dxa"/>
          <w:trHeight w:val="27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  Молодежная политика и оздоровление детей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00007070000000000000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120 000,00</w:t>
            </w:r>
          </w:p>
        </w:tc>
      </w:tr>
      <w:tr w:rsidR="004A2AE9" w:rsidRPr="00512CD9" w:rsidTr="004A2AE9">
        <w:trPr>
          <w:gridAfter w:val="1"/>
          <w:wAfter w:w="11" w:type="dxa"/>
          <w:trHeight w:val="48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  Организационно-воспитательная работа с молодежью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00007079800000000000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120 000,00</w:t>
            </w:r>
          </w:p>
        </w:tc>
      </w:tr>
      <w:tr w:rsidR="004A2AE9" w:rsidRPr="00512CD9" w:rsidTr="004A2AE9">
        <w:trPr>
          <w:gridAfter w:val="1"/>
          <w:wAfter w:w="11" w:type="dxa"/>
          <w:trHeight w:val="27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  Проведение мероприятий для детей и молодежи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00007079800010620000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120 000,00</w:t>
            </w:r>
          </w:p>
        </w:tc>
      </w:tr>
      <w:tr w:rsidR="004A2AE9" w:rsidRPr="00512CD9" w:rsidTr="004A2AE9">
        <w:trPr>
          <w:gridAfter w:val="1"/>
          <w:wAfter w:w="11" w:type="dxa"/>
          <w:trHeight w:val="46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00007079800010620200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120 000,00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120 000,00</w:t>
            </w:r>
          </w:p>
        </w:tc>
      </w:tr>
      <w:tr w:rsidR="004A2AE9" w:rsidRPr="00512CD9" w:rsidTr="004A2AE9">
        <w:trPr>
          <w:gridAfter w:val="1"/>
          <w:wAfter w:w="11" w:type="dxa"/>
          <w:trHeight w:val="51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00007079800010620240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120 000,00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120 000,00</w:t>
            </w:r>
          </w:p>
        </w:tc>
      </w:tr>
      <w:tr w:rsidR="004A2AE9" w:rsidRPr="00512CD9" w:rsidTr="004A2AE9">
        <w:trPr>
          <w:gridAfter w:val="1"/>
          <w:wAfter w:w="11" w:type="dxa"/>
          <w:trHeight w:val="43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Прочая закупка товаров, работ и ус</w:t>
            </w:r>
            <w:r>
              <w:rPr>
                <w:sz w:val="16"/>
                <w:szCs w:val="16"/>
              </w:rPr>
              <w:t>луг для обеспечения государстве</w:t>
            </w:r>
            <w:r w:rsidRPr="00512CD9">
              <w:rPr>
                <w:sz w:val="16"/>
                <w:szCs w:val="16"/>
              </w:rPr>
              <w:t>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00007079800010620244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120 000,00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120 000,00</w:t>
            </w:r>
          </w:p>
        </w:tc>
      </w:tr>
      <w:tr w:rsidR="004A2AE9" w:rsidRPr="00512CD9" w:rsidTr="004A2AE9">
        <w:trPr>
          <w:gridAfter w:val="1"/>
          <w:wAfter w:w="11" w:type="dxa"/>
          <w:trHeight w:val="25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00011000000000000000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4A2AE9" w:rsidRPr="00512CD9" w:rsidTr="004A2AE9">
        <w:trPr>
          <w:gridAfter w:val="1"/>
          <w:wAfter w:w="11" w:type="dxa"/>
          <w:trHeight w:val="28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  Массовый спорт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00011020000000000000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4A2AE9" w:rsidRPr="00512CD9" w:rsidTr="004A2AE9">
        <w:trPr>
          <w:gridAfter w:val="1"/>
          <w:wAfter w:w="11" w:type="dxa"/>
          <w:trHeight w:val="45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00011029900000000000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4A2AE9" w:rsidRPr="00512CD9" w:rsidTr="004A2AE9">
        <w:trPr>
          <w:gridAfter w:val="1"/>
          <w:wAfter w:w="11" w:type="dxa"/>
          <w:trHeight w:val="45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512CD9">
              <w:rPr>
                <w:b/>
                <w:bCs/>
                <w:sz w:val="16"/>
                <w:szCs w:val="16"/>
              </w:rPr>
              <w:t>Расходы</w:t>
            </w:r>
            <w:proofErr w:type="gramEnd"/>
            <w:r w:rsidRPr="00512CD9">
              <w:rPr>
                <w:b/>
                <w:bCs/>
                <w:sz w:val="16"/>
                <w:szCs w:val="16"/>
              </w:rPr>
              <w:t xml:space="preserve"> связанные с проведением спортивных мероприятий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00011029900010710000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b/>
                <w:bCs/>
                <w:sz w:val="16"/>
                <w:szCs w:val="16"/>
              </w:rPr>
            </w:pPr>
            <w:r w:rsidRPr="00512CD9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4A2AE9" w:rsidRPr="00512CD9" w:rsidTr="004A2AE9">
        <w:trPr>
          <w:gridAfter w:val="1"/>
          <w:wAfter w:w="11" w:type="dxa"/>
          <w:trHeight w:val="46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00011029900010710200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50 000,00</w:t>
            </w:r>
          </w:p>
        </w:tc>
      </w:tr>
      <w:tr w:rsidR="004A2AE9" w:rsidRPr="00512CD9" w:rsidTr="004A2AE9">
        <w:trPr>
          <w:gridAfter w:val="1"/>
          <w:wAfter w:w="11" w:type="dxa"/>
          <w:trHeight w:val="55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00011029900010710240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50 000,00</w:t>
            </w:r>
          </w:p>
        </w:tc>
      </w:tr>
      <w:tr w:rsidR="004A2AE9" w:rsidRPr="00512CD9" w:rsidTr="004A2AE9">
        <w:trPr>
          <w:gridAfter w:val="1"/>
          <w:wAfter w:w="11" w:type="dxa"/>
          <w:trHeight w:val="48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Прочая закупка товаров, работ и ус</w:t>
            </w:r>
            <w:r>
              <w:rPr>
                <w:sz w:val="16"/>
                <w:szCs w:val="16"/>
              </w:rPr>
              <w:t>луг для обеспечения государстве</w:t>
            </w:r>
            <w:r w:rsidRPr="00512CD9">
              <w:rPr>
                <w:sz w:val="16"/>
                <w:szCs w:val="16"/>
              </w:rPr>
              <w:t>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200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00011029900010710244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50 000,00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50 000,00</w:t>
            </w:r>
          </w:p>
        </w:tc>
      </w:tr>
      <w:tr w:rsidR="004A2AE9" w:rsidRPr="00512CD9" w:rsidTr="004A2AE9">
        <w:trPr>
          <w:gridAfter w:val="1"/>
          <w:wAfter w:w="11" w:type="dxa"/>
          <w:trHeight w:val="270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E9" w:rsidRPr="00512CD9" w:rsidRDefault="004A2AE9" w:rsidP="004A2AE9">
            <w:pPr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512CD9">
              <w:rPr>
                <w:sz w:val="16"/>
                <w:szCs w:val="16"/>
              </w:rPr>
              <w:t>профицит</w:t>
            </w:r>
            <w:proofErr w:type="spellEnd"/>
            <w:r w:rsidRPr="00512CD9">
              <w:rPr>
                <w:sz w:val="16"/>
                <w:szCs w:val="16"/>
              </w:rPr>
              <w:t>)</w:t>
            </w:r>
          </w:p>
        </w:tc>
        <w:tc>
          <w:tcPr>
            <w:tcW w:w="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450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proofErr w:type="spellStart"/>
            <w:r w:rsidRPr="00512CD9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-6 893 168,29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right"/>
              <w:rPr>
                <w:sz w:val="16"/>
                <w:szCs w:val="16"/>
              </w:rPr>
            </w:pPr>
            <w:r w:rsidRPr="00512CD9">
              <w:rPr>
                <w:sz w:val="16"/>
                <w:szCs w:val="16"/>
              </w:rPr>
              <w:t>1 643 026,48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2AE9" w:rsidRPr="00512CD9" w:rsidRDefault="004A2AE9" w:rsidP="004A2AE9">
            <w:pPr>
              <w:jc w:val="center"/>
              <w:rPr>
                <w:sz w:val="16"/>
                <w:szCs w:val="16"/>
              </w:rPr>
            </w:pPr>
            <w:proofErr w:type="spellStart"/>
            <w:r w:rsidRPr="00512CD9">
              <w:rPr>
                <w:sz w:val="16"/>
                <w:szCs w:val="16"/>
              </w:rPr>
              <w:t>x</w:t>
            </w:r>
            <w:proofErr w:type="spellEnd"/>
          </w:p>
        </w:tc>
      </w:tr>
    </w:tbl>
    <w:p w:rsidR="00893A7F" w:rsidRDefault="00893A7F" w:rsidP="00893A7F">
      <w:pPr>
        <w:pStyle w:val="2"/>
        <w:jc w:val="left"/>
      </w:pPr>
      <w:r>
        <w:t xml:space="preserve">                                                                                                                            </w:t>
      </w:r>
    </w:p>
    <w:p w:rsidR="00893A7F" w:rsidRDefault="00893A7F" w:rsidP="00893A7F"/>
    <w:p w:rsidR="00893A7F" w:rsidRDefault="00893A7F" w:rsidP="00893A7F"/>
    <w:p w:rsidR="00E95C16" w:rsidRDefault="00E95C16" w:rsidP="00893A7F"/>
    <w:p w:rsidR="00E95C16" w:rsidRDefault="00E95C16" w:rsidP="00893A7F"/>
    <w:p w:rsidR="00E95C16" w:rsidRDefault="00E95C16" w:rsidP="00893A7F"/>
    <w:p w:rsidR="00E95C16" w:rsidRPr="00784376" w:rsidRDefault="00E95C16" w:rsidP="00893A7F"/>
    <w:p w:rsidR="00893A7F" w:rsidRDefault="00893A7F" w:rsidP="00893A7F">
      <w:pPr>
        <w:tabs>
          <w:tab w:val="left" w:pos="3336"/>
        </w:tabs>
      </w:pPr>
    </w:p>
    <w:tbl>
      <w:tblPr>
        <w:tblW w:w="9420" w:type="dxa"/>
        <w:tblInd w:w="93" w:type="dxa"/>
        <w:tblLook w:val="0000"/>
      </w:tblPr>
      <w:tblGrid>
        <w:gridCol w:w="3623"/>
        <w:gridCol w:w="655"/>
        <w:gridCol w:w="1808"/>
        <w:gridCol w:w="1183"/>
        <w:gridCol w:w="957"/>
        <w:gridCol w:w="1252"/>
      </w:tblGrid>
      <w:tr w:rsidR="00893A7F" w:rsidTr="00893A7F">
        <w:trPr>
          <w:trHeight w:val="300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3A7F" w:rsidRDefault="00893A7F" w:rsidP="00893A7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3A7F" w:rsidRDefault="00893A7F" w:rsidP="00893A7F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893A7F" w:rsidTr="00893A7F">
        <w:trPr>
          <w:trHeight w:val="282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893A7F" w:rsidTr="00893A7F">
        <w:trPr>
          <w:trHeight w:val="240"/>
        </w:trPr>
        <w:tc>
          <w:tcPr>
            <w:tcW w:w="3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93A7F" w:rsidTr="00893A7F">
        <w:trPr>
          <w:trHeight w:val="270"/>
        </w:trPr>
        <w:tc>
          <w:tcPr>
            <w:tcW w:w="38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893A7F" w:rsidTr="00893A7F">
        <w:trPr>
          <w:trHeight w:val="240"/>
        </w:trPr>
        <w:tc>
          <w:tcPr>
            <w:tcW w:w="3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A7F" w:rsidRDefault="00893A7F" w:rsidP="00893A7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A7F" w:rsidRDefault="00893A7F" w:rsidP="00893A7F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A7F" w:rsidRDefault="00893A7F" w:rsidP="00893A7F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A7F" w:rsidRDefault="00893A7F" w:rsidP="00893A7F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A7F" w:rsidRDefault="00893A7F" w:rsidP="00893A7F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A7F" w:rsidRDefault="00893A7F" w:rsidP="00893A7F">
            <w:pPr>
              <w:rPr>
                <w:sz w:val="16"/>
                <w:szCs w:val="16"/>
              </w:rPr>
            </w:pPr>
          </w:p>
        </w:tc>
      </w:tr>
      <w:tr w:rsidR="00893A7F" w:rsidTr="00893A7F">
        <w:trPr>
          <w:trHeight w:val="240"/>
        </w:trPr>
        <w:tc>
          <w:tcPr>
            <w:tcW w:w="3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A7F" w:rsidRDefault="00893A7F" w:rsidP="00893A7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A7F" w:rsidRDefault="00893A7F" w:rsidP="00893A7F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A7F" w:rsidRDefault="00893A7F" w:rsidP="00893A7F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A7F" w:rsidRDefault="00893A7F" w:rsidP="00893A7F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A7F" w:rsidRDefault="00893A7F" w:rsidP="00893A7F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A7F" w:rsidRDefault="00893A7F" w:rsidP="00893A7F">
            <w:pPr>
              <w:rPr>
                <w:sz w:val="16"/>
                <w:szCs w:val="16"/>
              </w:rPr>
            </w:pPr>
          </w:p>
        </w:tc>
      </w:tr>
      <w:tr w:rsidR="00893A7F" w:rsidTr="00893A7F">
        <w:trPr>
          <w:trHeight w:val="225"/>
        </w:trPr>
        <w:tc>
          <w:tcPr>
            <w:tcW w:w="3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A7F" w:rsidRDefault="00893A7F" w:rsidP="00893A7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A7F" w:rsidRDefault="00893A7F" w:rsidP="00893A7F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A7F" w:rsidRDefault="00893A7F" w:rsidP="00893A7F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A7F" w:rsidRDefault="00893A7F" w:rsidP="00893A7F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A7F" w:rsidRDefault="00893A7F" w:rsidP="00893A7F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A7F" w:rsidRDefault="00893A7F" w:rsidP="00893A7F">
            <w:pPr>
              <w:rPr>
                <w:sz w:val="16"/>
                <w:szCs w:val="16"/>
              </w:rPr>
            </w:pPr>
          </w:p>
        </w:tc>
      </w:tr>
      <w:tr w:rsidR="00893A7F" w:rsidTr="00893A7F">
        <w:trPr>
          <w:trHeight w:val="210"/>
        </w:trPr>
        <w:tc>
          <w:tcPr>
            <w:tcW w:w="3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A7F" w:rsidRDefault="00893A7F" w:rsidP="00893A7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A7F" w:rsidRDefault="00893A7F" w:rsidP="00893A7F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A7F" w:rsidRDefault="00893A7F" w:rsidP="00893A7F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A7F" w:rsidRDefault="00893A7F" w:rsidP="00893A7F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A7F" w:rsidRDefault="00893A7F" w:rsidP="00893A7F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A7F" w:rsidRDefault="00893A7F" w:rsidP="00893A7F">
            <w:pPr>
              <w:rPr>
                <w:sz w:val="16"/>
                <w:szCs w:val="16"/>
              </w:rPr>
            </w:pPr>
          </w:p>
        </w:tc>
      </w:tr>
      <w:tr w:rsidR="00893A7F" w:rsidTr="00893A7F">
        <w:trPr>
          <w:trHeight w:val="240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93A7F" w:rsidTr="00893A7F">
        <w:trPr>
          <w:trHeight w:val="405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3A7F" w:rsidRDefault="00893A7F" w:rsidP="00893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6 893 168,29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-1 643 026,48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8 536 194,77</w:t>
            </w:r>
          </w:p>
        </w:tc>
      </w:tr>
      <w:tr w:rsidR="00893A7F" w:rsidTr="00893A7F">
        <w:trPr>
          <w:trHeight w:val="240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3A7F" w:rsidRDefault="00893A7F" w:rsidP="00893A7F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93A7F" w:rsidTr="00893A7F">
        <w:trPr>
          <w:trHeight w:val="360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3A7F" w:rsidRDefault="00893A7F" w:rsidP="00893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683 690,62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683 690,62</w:t>
            </w:r>
          </w:p>
        </w:tc>
      </w:tr>
      <w:tr w:rsidR="00893A7F" w:rsidTr="00893A7F">
        <w:trPr>
          <w:trHeight w:val="240"/>
        </w:trPr>
        <w:tc>
          <w:tcPr>
            <w:tcW w:w="382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93A7F" w:rsidRDefault="00893A7F" w:rsidP="00893A7F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93A7F" w:rsidTr="00893A7F">
        <w:trPr>
          <w:trHeight w:val="465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3A7F" w:rsidRDefault="00893A7F" w:rsidP="00893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90401020000000000000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683 690,62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683 690,62</w:t>
            </w:r>
          </w:p>
        </w:tc>
      </w:tr>
      <w:tr w:rsidR="00893A7F" w:rsidTr="00893A7F">
        <w:trPr>
          <w:trHeight w:val="465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3A7F" w:rsidRDefault="00893A7F" w:rsidP="00893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90401020000000000700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683 690,62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683 690,62</w:t>
            </w:r>
          </w:p>
        </w:tc>
      </w:tr>
      <w:tr w:rsidR="00893A7F" w:rsidTr="00893A7F">
        <w:trPr>
          <w:trHeight w:val="465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3A7F" w:rsidRDefault="00893A7F" w:rsidP="00893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90401020000130000710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683 690,62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683 690,62</w:t>
            </w:r>
          </w:p>
        </w:tc>
      </w:tr>
      <w:tr w:rsidR="00893A7F" w:rsidTr="00893A7F">
        <w:trPr>
          <w:trHeight w:val="282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3A7F" w:rsidRDefault="00893A7F" w:rsidP="00893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93A7F" w:rsidTr="00893A7F">
        <w:trPr>
          <w:trHeight w:val="259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93A7F" w:rsidTr="00893A7F">
        <w:trPr>
          <w:trHeight w:val="282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3A7F" w:rsidRDefault="00893A7F" w:rsidP="00893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00001050000000000000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6 209 477,67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-1 643 026,48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7 852 504,15</w:t>
            </w:r>
          </w:p>
        </w:tc>
      </w:tr>
      <w:tr w:rsidR="00893A7F" w:rsidTr="00893A7F">
        <w:trPr>
          <w:trHeight w:val="282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3A7F" w:rsidRDefault="00893A7F" w:rsidP="00893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00001050000000000500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-26 009 607,18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-5 448 051,10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93A7F" w:rsidTr="00893A7F">
        <w:trPr>
          <w:trHeight w:val="300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3A7F" w:rsidRDefault="00893A7F" w:rsidP="00893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90401050200000000500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-26 009 607,18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-5 448 051,10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93A7F" w:rsidTr="00893A7F">
        <w:trPr>
          <w:trHeight w:val="300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3A7F" w:rsidRDefault="00893A7F" w:rsidP="00893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90401050201000000510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-26 009 607,18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-5 448 051,10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93A7F" w:rsidTr="00893A7F">
        <w:trPr>
          <w:trHeight w:val="465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3A7F" w:rsidRDefault="00893A7F" w:rsidP="00893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90401050201130000510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-26 009 607,18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-5 448 051,10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93A7F" w:rsidTr="00893A7F">
        <w:trPr>
          <w:trHeight w:val="282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3A7F" w:rsidRDefault="00893A7F" w:rsidP="00893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00001050000000000600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32 219 084,85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3 805 024,62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93A7F" w:rsidTr="00893A7F">
        <w:trPr>
          <w:trHeight w:val="300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3A7F" w:rsidRDefault="00893A7F" w:rsidP="00893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90401050200000000600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32 219 084,85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3 805 024,62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93A7F" w:rsidTr="00893A7F">
        <w:trPr>
          <w:trHeight w:val="300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3A7F" w:rsidRDefault="00893A7F" w:rsidP="00893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90401050201000000610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32 219 084,85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3 805 024,62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93A7F" w:rsidTr="00893A7F">
        <w:trPr>
          <w:trHeight w:val="465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3A7F" w:rsidRDefault="00893A7F" w:rsidP="00893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90401050201130000610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32 219 084,85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3 805 024,62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893A7F" w:rsidRDefault="00893A7F" w:rsidP="00893A7F">
      <w:pPr>
        <w:tabs>
          <w:tab w:val="left" w:pos="3336"/>
        </w:tabs>
        <w:ind w:left="-720" w:firstLine="720"/>
      </w:pPr>
    </w:p>
    <w:tbl>
      <w:tblPr>
        <w:tblW w:w="9371" w:type="dxa"/>
        <w:tblInd w:w="93" w:type="dxa"/>
        <w:tblLook w:val="0000"/>
      </w:tblPr>
      <w:tblGrid>
        <w:gridCol w:w="600"/>
        <w:gridCol w:w="960"/>
        <w:gridCol w:w="960"/>
        <w:gridCol w:w="960"/>
        <w:gridCol w:w="1880"/>
        <w:gridCol w:w="810"/>
        <w:gridCol w:w="810"/>
        <w:gridCol w:w="2391"/>
      </w:tblGrid>
      <w:tr w:rsidR="00893A7F" w:rsidTr="00893A7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2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893A7F" w:rsidTr="00893A7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к решению Думы 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Артемовского</w:t>
            </w:r>
            <w:proofErr w:type="gramEnd"/>
          </w:p>
        </w:tc>
      </w:tr>
      <w:tr w:rsidR="00893A7F" w:rsidTr="00893A7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городского поселения</w:t>
            </w:r>
          </w:p>
        </w:tc>
      </w:tr>
      <w:tr w:rsidR="00893A7F" w:rsidTr="00893A7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Default="00893A7F" w:rsidP="00893A7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Default="001227C1" w:rsidP="00893A7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от  27 апреля </w:t>
            </w:r>
            <w:r w:rsidR="00893A7F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2016г. № 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18</w:t>
            </w:r>
            <w:r w:rsidR="00893A7F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893A7F" w:rsidTr="00893A7F">
        <w:trPr>
          <w:trHeight w:val="240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Pr="00EE1B00" w:rsidRDefault="00893A7F" w:rsidP="00893A7F">
            <w:pPr>
              <w:jc w:val="center"/>
              <w:rPr>
                <w:b/>
                <w:bCs/>
              </w:rPr>
            </w:pPr>
            <w:r w:rsidRPr="00EE1B00">
              <w:rPr>
                <w:b/>
                <w:bCs/>
              </w:rPr>
              <w:t>ОТЧЕТ</w:t>
            </w:r>
          </w:p>
        </w:tc>
      </w:tr>
      <w:tr w:rsidR="00893A7F" w:rsidTr="00893A7F">
        <w:trPr>
          <w:trHeight w:val="240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Pr="00EE1B00" w:rsidRDefault="00893A7F" w:rsidP="00893A7F">
            <w:pPr>
              <w:jc w:val="center"/>
              <w:rPr>
                <w:b/>
                <w:bCs/>
              </w:rPr>
            </w:pPr>
            <w:r w:rsidRPr="00EE1B00">
              <w:rPr>
                <w:b/>
                <w:bCs/>
              </w:rPr>
              <w:t xml:space="preserve">об использовании бюджетных ассигнований </w:t>
            </w:r>
          </w:p>
        </w:tc>
      </w:tr>
      <w:tr w:rsidR="00893A7F" w:rsidTr="00893A7F">
        <w:trPr>
          <w:trHeight w:val="240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Pr="00EE1B00" w:rsidRDefault="00893A7F" w:rsidP="00893A7F">
            <w:pPr>
              <w:jc w:val="center"/>
              <w:rPr>
                <w:b/>
                <w:bCs/>
              </w:rPr>
            </w:pPr>
            <w:r w:rsidRPr="00EE1B00">
              <w:rPr>
                <w:b/>
                <w:bCs/>
              </w:rPr>
              <w:lastRenderedPageBreak/>
              <w:t xml:space="preserve">резервного фонда Артемовского муниципального образования </w:t>
            </w:r>
          </w:p>
        </w:tc>
      </w:tr>
      <w:tr w:rsidR="00893A7F" w:rsidTr="00893A7F">
        <w:trPr>
          <w:trHeight w:val="240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Pr="00EE1B00" w:rsidRDefault="00893A7F" w:rsidP="00893A7F">
            <w:pPr>
              <w:jc w:val="center"/>
              <w:rPr>
                <w:b/>
                <w:bCs/>
              </w:rPr>
            </w:pPr>
            <w:r w:rsidRPr="00EE1B00">
              <w:rPr>
                <w:b/>
                <w:bCs/>
              </w:rPr>
              <w:t>за 1 квартал 2016 года</w:t>
            </w:r>
          </w:p>
        </w:tc>
      </w:tr>
      <w:tr w:rsidR="00893A7F" w:rsidTr="00893A7F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Pr="00EE1B00" w:rsidRDefault="00893A7F" w:rsidP="00893A7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Pr="00EE1B00" w:rsidRDefault="00893A7F" w:rsidP="00893A7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Pr="00EE1B00" w:rsidRDefault="00893A7F" w:rsidP="00893A7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Pr="00EE1B00" w:rsidRDefault="00893A7F" w:rsidP="00893A7F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Pr="00EE1B00" w:rsidRDefault="00893A7F" w:rsidP="00893A7F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Pr="00EE1B00" w:rsidRDefault="00893A7F" w:rsidP="00893A7F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Pr="00EE1B00" w:rsidRDefault="00893A7F" w:rsidP="00893A7F"/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7F" w:rsidRPr="00EE1B00" w:rsidRDefault="00893A7F" w:rsidP="00893A7F">
            <w:pPr>
              <w:jc w:val="right"/>
              <w:rPr>
                <w:i/>
                <w:iCs/>
              </w:rPr>
            </w:pPr>
            <w:r w:rsidRPr="00EE1B00">
              <w:rPr>
                <w:i/>
                <w:iCs/>
              </w:rPr>
              <w:t>(в рублях)</w:t>
            </w:r>
          </w:p>
        </w:tc>
      </w:tr>
      <w:tr w:rsidR="00893A7F" w:rsidTr="00893A7F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A7F" w:rsidRPr="00EE1B00" w:rsidRDefault="00893A7F" w:rsidP="00893A7F">
            <w:pPr>
              <w:jc w:val="center"/>
            </w:pPr>
            <w:r w:rsidRPr="00EE1B00">
              <w:t>п.п.</w:t>
            </w:r>
          </w:p>
        </w:tc>
        <w:tc>
          <w:tcPr>
            <w:tcW w:w="6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A7F" w:rsidRPr="00EE1B00" w:rsidRDefault="00893A7F" w:rsidP="00893A7F">
            <w:pPr>
              <w:jc w:val="center"/>
              <w:rPr>
                <w:b/>
                <w:bCs/>
              </w:rPr>
            </w:pPr>
            <w:r w:rsidRPr="00EE1B00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A7F" w:rsidRPr="00EE1B00" w:rsidRDefault="00893A7F" w:rsidP="00893A7F">
            <w:pPr>
              <w:jc w:val="center"/>
              <w:rPr>
                <w:b/>
                <w:bCs/>
              </w:rPr>
            </w:pPr>
            <w:r w:rsidRPr="00EE1B00">
              <w:rPr>
                <w:b/>
                <w:bCs/>
              </w:rPr>
              <w:t xml:space="preserve">сумма </w:t>
            </w:r>
          </w:p>
        </w:tc>
      </w:tr>
      <w:tr w:rsidR="00893A7F" w:rsidTr="00893A7F">
        <w:trPr>
          <w:trHeight w:val="24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A7F" w:rsidRPr="00EE1B00" w:rsidRDefault="00893A7F" w:rsidP="00893A7F"/>
        </w:tc>
        <w:tc>
          <w:tcPr>
            <w:tcW w:w="6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A7F" w:rsidRPr="00EE1B00" w:rsidRDefault="00893A7F" w:rsidP="00893A7F">
            <w:pPr>
              <w:jc w:val="center"/>
            </w:pPr>
            <w:r w:rsidRPr="00EE1B00"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A7F" w:rsidRPr="00EE1B00" w:rsidRDefault="00893A7F" w:rsidP="00893A7F">
            <w:pPr>
              <w:jc w:val="center"/>
            </w:pPr>
            <w:r w:rsidRPr="00EE1B00">
              <w:t>2</w:t>
            </w:r>
          </w:p>
        </w:tc>
      </w:tr>
      <w:tr w:rsidR="00893A7F" w:rsidRPr="00D8190B" w:rsidTr="00893A7F">
        <w:trPr>
          <w:trHeight w:val="8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7F" w:rsidRPr="00D8190B" w:rsidRDefault="00893A7F" w:rsidP="00893A7F">
            <w:pPr>
              <w:jc w:val="center"/>
              <w:rPr>
                <w:sz w:val="20"/>
                <w:szCs w:val="20"/>
              </w:rPr>
            </w:pPr>
            <w:r w:rsidRPr="00D8190B">
              <w:rPr>
                <w:sz w:val="20"/>
                <w:szCs w:val="20"/>
              </w:rPr>
              <w:t>1.</w:t>
            </w:r>
          </w:p>
        </w:tc>
        <w:tc>
          <w:tcPr>
            <w:tcW w:w="6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F" w:rsidRPr="00D8190B" w:rsidRDefault="00893A7F" w:rsidP="00893A7F">
            <w:pPr>
              <w:rPr>
                <w:sz w:val="20"/>
                <w:szCs w:val="20"/>
              </w:rPr>
            </w:pPr>
            <w:r w:rsidRPr="00D8190B">
              <w:rPr>
                <w:sz w:val="20"/>
                <w:szCs w:val="20"/>
              </w:rPr>
              <w:t>Размер бюджетных ассигнований резервного фонда Артемовского муниципального образования, утвержденных решением Думы Артемовского городского поселения  от 15.12.2015г. № 48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7F" w:rsidRPr="00D8190B" w:rsidRDefault="00893A7F" w:rsidP="00893A7F">
            <w:pPr>
              <w:jc w:val="center"/>
              <w:rPr>
                <w:sz w:val="20"/>
                <w:szCs w:val="20"/>
              </w:rPr>
            </w:pPr>
            <w:r w:rsidRPr="00D8190B">
              <w:rPr>
                <w:sz w:val="20"/>
                <w:szCs w:val="20"/>
              </w:rPr>
              <w:t>50 000,00</w:t>
            </w:r>
          </w:p>
        </w:tc>
      </w:tr>
      <w:tr w:rsidR="00893A7F" w:rsidRPr="00D8190B" w:rsidTr="00893A7F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7F" w:rsidRPr="00D8190B" w:rsidRDefault="00893A7F" w:rsidP="00893A7F">
            <w:pPr>
              <w:jc w:val="center"/>
              <w:rPr>
                <w:sz w:val="20"/>
                <w:szCs w:val="20"/>
              </w:rPr>
            </w:pPr>
            <w:r w:rsidRPr="00D8190B">
              <w:rPr>
                <w:sz w:val="20"/>
                <w:szCs w:val="20"/>
              </w:rPr>
              <w:t>2.</w:t>
            </w:r>
          </w:p>
        </w:tc>
        <w:tc>
          <w:tcPr>
            <w:tcW w:w="6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F" w:rsidRPr="00D8190B" w:rsidRDefault="00893A7F" w:rsidP="00893A7F">
            <w:pPr>
              <w:rPr>
                <w:sz w:val="20"/>
                <w:szCs w:val="20"/>
              </w:rPr>
            </w:pPr>
            <w:r w:rsidRPr="00D8190B">
              <w:rPr>
                <w:sz w:val="20"/>
                <w:szCs w:val="20"/>
              </w:rPr>
              <w:t>Использовано средств резервного фонда Артемовского муниципального образования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7F" w:rsidRPr="00D8190B" w:rsidRDefault="00893A7F" w:rsidP="00893A7F">
            <w:pPr>
              <w:jc w:val="center"/>
              <w:rPr>
                <w:sz w:val="20"/>
                <w:szCs w:val="20"/>
              </w:rPr>
            </w:pPr>
            <w:r w:rsidRPr="00D8190B">
              <w:rPr>
                <w:sz w:val="20"/>
                <w:szCs w:val="20"/>
              </w:rPr>
              <w:t>0,00</w:t>
            </w:r>
          </w:p>
        </w:tc>
      </w:tr>
      <w:tr w:rsidR="00893A7F" w:rsidRPr="00D8190B" w:rsidTr="00893A7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7F" w:rsidRPr="00D8190B" w:rsidRDefault="00893A7F" w:rsidP="00893A7F">
            <w:pPr>
              <w:jc w:val="center"/>
              <w:rPr>
                <w:sz w:val="20"/>
                <w:szCs w:val="20"/>
              </w:rPr>
            </w:pPr>
            <w:r w:rsidRPr="00D8190B">
              <w:rPr>
                <w:sz w:val="20"/>
                <w:szCs w:val="20"/>
              </w:rPr>
              <w:t>3.</w:t>
            </w:r>
          </w:p>
        </w:tc>
        <w:tc>
          <w:tcPr>
            <w:tcW w:w="6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F" w:rsidRPr="00D8190B" w:rsidRDefault="00893A7F" w:rsidP="00893A7F">
            <w:pPr>
              <w:rPr>
                <w:sz w:val="20"/>
                <w:szCs w:val="20"/>
              </w:rPr>
            </w:pPr>
            <w:r w:rsidRPr="00D8190B">
              <w:rPr>
                <w:sz w:val="20"/>
                <w:szCs w:val="20"/>
              </w:rPr>
              <w:t>Остаток неиспользованных средств резервного фонда Артемовского муниципального образования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7F" w:rsidRPr="00D8190B" w:rsidRDefault="00893A7F" w:rsidP="00893A7F">
            <w:pPr>
              <w:jc w:val="center"/>
              <w:rPr>
                <w:sz w:val="20"/>
                <w:szCs w:val="20"/>
              </w:rPr>
            </w:pPr>
            <w:r w:rsidRPr="00D8190B">
              <w:rPr>
                <w:sz w:val="20"/>
                <w:szCs w:val="20"/>
              </w:rPr>
              <w:t>50 000,00</w:t>
            </w:r>
          </w:p>
        </w:tc>
      </w:tr>
    </w:tbl>
    <w:p w:rsidR="00893A7F" w:rsidRPr="00D8190B" w:rsidRDefault="00893A7F" w:rsidP="00893A7F">
      <w:pPr>
        <w:rPr>
          <w:sz w:val="20"/>
          <w:szCs w:val="20"/>
        </w:rPr>
      </w:pPr>
    </w:p>
    <w:p w:rsidR="00217D42" w:rsidRDefault="00217D42"/>
    <w:sectPr w:rsidR="00217D42" w:rsidSect="00893A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6A57"/>
    <w:multiLevelType w:val="hybridMultilevel"/>
    <w:tmpl w:val="8486A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3A7F"/>
    <w:rsid w:val="001227C1"/>
    <w:rsid w:val="00187B8C"/>
    <w:rsid w:val="00217D42"/>
    <w:rsid w:val="002420DE"/>
    <w:rsid w:val="00343B7D"/>
    <w:rsid w:val="004A2AE9"/>
    <w:rsid w:val="005B16D8"/>
    <w:rsid w:val="00893A7F"/>
    <w:rsid w:val="00921108"/>
    <w:rsid w:val="00A32C5D"/>
    <w:rsid w:val="00E95C16"/>
    <w:rsid w:val="00F8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A7F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893A7F"/>
    <w:pPr>
      <w:keepNext/>
      <w:tabs>
        <w:tab w:val="left" w:pos="3336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A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93A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893A7F"/>
    <w:pPr>
      <w:jc w:val="center"/>
    </w:pPr>
  </w:style>
  <w:style w:type="character" w:customStyle="1" w:styleId="a4">
    <w:name w:val="Основной текст Знак"/>
    <w:basedOn w:val="a0"/>
    <w:link w:val="a3"/>
    <w:rsid w:val="00893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893A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93A7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893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93A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art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7432</Words>
  <Characters>42369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</cp:revision>
  <cp:lastPrinted>2016-05-02T04:55:00Z</cp:lastPrinted>
  <dcterms:created xsi:type="dcterms:W3CDTF">2016-04-27T23:40:00Z</dcterms:created>
  <dcterms:modified xsi:type="dcterms:W3CDTF">2016-05-02T05:00:00Z</dcterms:modified>
</cp:coreProperties>
</file>